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2" w:rsidRDefault="005566F2" w:rsidP="005566F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60400" cy="8807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F2" w:rsidRDefault="005566F2" w:rsidP="005566F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color w:val="000000" w:themeColor="text1"/>
          <w:sz w:val="30"/>
          <w:szCs w:val="28"/>
        </w:rPr>
      </w:pPr>
      <w:r>
        <w:rPr>
          <w:bCs/>
          <w:color w:val="000000" w:themeColor="text1"/>
          <w:sz w:val="30"/>
          <w:szCs w:val="28"/>
        </w:rPr>
        <w:t>ПРАВИТЕЛЬСТВО ЯМАЛО-НЕНЕЦКОГО АВТОНОМНОГО ОКРУГА</w:t>
      </w:r>
    </w:p>
    <w:p w:rsidR="005566F2" w:rsidRDefault="005566F2" w:rsidP="005566F2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eastAsiaTheme="majorEastAsia"/>
          <w:b/>
          <w:bCs/>
          <w:color w:val="000000" w:themeColor="text1"/>
          <w:sz w:val="36"/>
          <w:szCs w:val="36"/>
        </w:rPr>
      </w:pPr>
      <w:r>
        <w:rPr>
          <w:rFonts w:eastAsiaTheme="majorEastAsia"/>
          <w:b/>
          <w:bCs/>
          <w:color w:val="000000" w:themeColor="text1"/>
          <w:sz w:val="36"/>
          <w:szCs w:val="36"/>
        </w:rPr>
        <w:t>РАСПОРЯЖЕНИЕ</w:t>
      </w:r>
    </w:p>
    <w:p w:rsidR="005566F2" w:rsidRDefault="005566F2" w:rsidP="005566F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color w:val="000000" w:themeColor="text1"/>
          <w:sz w:val="28"/>
          <w:szCs w:val="28"/>
        </w:rPr>
      </w:pPr>
    </w:p>
    <w:p w:rsidR="005566F2" w:rsidRDefault="005566F2" w:rsidP="005566F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en-US"/>
        </w:rPr>
        <w:t>6</w:t>
      </w:r>
      <w:r>
        <w:rPr>
          <w:color w:val="000000" w:themeColor="text1"/>
          <w:sz w:val="28"/>
          <w:szCs w:val="28"/>
        </w:rPr>
        <w:t xml:space="preserve"> ноября 2018 г.                                                                          № 76</w:t>
      </w:r>
      <w:r>
        <w:rPr>
          <w:color w:val="000000" w:themeColor="text1"/>
          <w:sz w:val="28"/>
          <w:szCs w:val="28"/>
          <w:lang w:val="en-US"/>
        </w:rPr>
        <w:t>9</w:t>
      </w:r>
      <w:r>
        <w:rPr>
          <w:color w:val="000000" w:themeColor="text1"/>
          <w:sz w:val="28"/>
          <w:szCs w:val="28"/>
        </w:rPr>
        <w:t>-РП</w:t>
      </w:r>
    </w:p>
    <w:p w:rsidR="000C72A7" w:rsidRDefault="000C72A7" w:rsidP="00A07D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72A7" w:rsidRDefault="000C72A7" w:rsidP="00A07D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6BF8" w:rsidRDefault="00C121C3" w:rsidP="00A07D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ключевых показателей развития </w:t>
      </w:r>
    </w:p>
    <w:p w:rsidR="00BC6A7C" w:rsidRPr="00E258CE" w:rsidRDefault="00C121C3" w:rsidP="00A07D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конкуренции в отраслях (сферах) экономики Ямало-Ненецкого автономного округа </w:t>
      </w:r>
      <w:r w:rsidR="00A07D9C">
        <w:rPr>
          <w:b/>
          <w:sz w:val="28"/>
          <w:szCs w:val="28"/>
        </w:rPr>
        <w:t xml:space="preserve"> </w:t>
      </w:r>
    </w:p>
    <w:p w:rsidR="00BC6A7C" w:rsidRDefault="00BC6A7C" w:rsidP="001658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A68" w:rsidRDefault="00250A68" w:rsidP="001658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A68" w:rsidRDefault="00250A68" w:rsidP="00250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перечня </w:t>
      </w:r>
      <w:r w:rsidR="00DB3BC6">
        <w:rPr>
          <w:sz w:val="28"/>
          <w:szCs w:val="28"/>
        </w:rPr>
        <w:t>п</w:t>
      </w:r>
      <w:r>
        <w:rPr>
          <w:sz w:val="28"/>
          <w:szCs w:val="28"/>
        </w:rPr>
        <w:t>оручений Президента Российской</w:t>
      </w:r>
      <w:r w:rsidR="00DB3BC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Федерации по итогам заседания Государственного совета Российской Федерации от </w:t>
      </w:r>
      <w:r w:rsidR="00DB3BC6">
        <w:rPr>
          <w:sz w:val="28"/>
          <w:szCs w:val="28"/>
        </w:rPr>
        <w:t>0</w:t>
      </w:r>
      <w:r>
        <w:rPr>
          <w:sz w:val="28"/>
          <w:szCs w:val="28"/>
        </w:rPr>
        <w:t>5 </w:t>
      </w:r>
      <w:r w:rsidR="00DB3BC6">
        <w:rPr>
          <w:sz w:val="28"/>
          <w:szCs w:val="28"/>
        </w:rPr>
        <w:t>апрел</w:t>
      </w:r>
      <w:r>
        <w:rPr>
          <w:sz w:val="28"/>
          <w:szCs w:val="28"/>
        </w:rPr>
        <w:t>я 2018 года</w:t>
      </w:r>
      <w:r w:rsidR="000C72A7">
        <w:rPr>
          <w:sz w:val="28"/>
          <w:szCs w:val="28"/>
        </w:rPr>
        <w:t xml:space="preserve"> № Пр-817ГС</w:t>
      </w:r>
      <w:r>
        <w:rPr>
          <w:sz w:val="28"/>
          <w:szCs w:val="28"/>
        </w:rPr>
        <w:t>:</w:t>
      </w:r>
    </w:p>
    <w:p w:rsidR="00810E71" w:rsidRPr="00E258CE" w:rsidRDefault="00810E71" w:rsidP="001658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E17" w:rsidRPr="00B95400" w:rsidRDefault="00C121C3" w:rsidP="00D20D90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прилагаемый перечень ключевых показателей развития конкуренции в отраслях (сферах) экономики Ямало-Ненецкого автономного </w:t>
      </w:r>
      <w:r w:rsidRPr="00B95400">
        <w:rPr>
          <w:bCs/>
          <w:sz w:val="28"/>
          <w:szCs w:val="28"/>
        </w:rPr>
        <w:t>округа.</w:t>
      </w:r>
    </w:p>
    <w:p w:rsidR="00BC6A7C" w:rsidRPr="00B95400" w:rsidRDefault="00C121C3" w:rsidP="00C121C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95400">
        <w:rPr>
          <w:sz w:val="28"/>
          <w:szCs w:val="28"/>
        </w:rPr>
        <w:t>Контроль за</w:t>
      </w:r>
      <w:proofErr w:type="gramEnd"/>
      <w:r w:rsidRPr="00B95400">
        <w:rPr>
          <w:sz w:val="28"/>
          <w:szCs w:val="28"/>
        </w:rPr>
        <w:t xml:space="preserve"> исполнением настоящего распоряжения возложить </w:t>
      </w:r>
      <w:r w:rsidR="00DB3BC6">
        <w:rPr>
          <w:sz w:val="28"/>
          <w:szCs w:val="28"/>
        </w:rPr>
        <w:t xml:space="preserve">                           </w:t>
      </w:r>
      <w:r w:rsidRPr="00B95400">
        <w:rPr>
          <w:sz w:val="28"/>
          <w:szCs w:val="28"/>
        </w:rPr>
        <w:t xml:space="preserve">на </w:t>
      </w:r>
      <w:r w:rsidR="00777434" w:rsidRPr="00B95400">
        <w:rPr>
          <w:sz w:val="28"/>
          <w:szCs w:val="28"/>
        </w:rPr>
        <w:t>члена Правительства</w:t>
      </w:r>
      <w:r w:rsidRPr="00B95400">
        <w:rPr>
          <w:sz w:val="28"/>
          <w:szCs w:val="28"/>
        </w:rPr>
        <w:t xml:space="preserve"> Ямало-Ненецкого автономного округа, обеспечивающего формирование и реализацию государственной политики </w:t>
      </w:r>
      <w:r w:rsidR="000C72A7">
        <w:rPr>
          <w:sz w:val="28"/>
          <w:szCs w:val="28"/>
        </w:rPr>
        <w:t xml:space="preserve">Ямало-Ненецкого </w:t>
      </w:r>
      <w:r w:rsidRPr="00B95400">
        <w:rPr>
          <w:sz w:val="28"/>
          <w:szCs w:val="28"/>
        </w:rPr>
        <w:t xml:space="preserve">автономного округа в сфере </w:t>
      </w:r>
      <w:r w:rsidR="00DB3BC6">
        <w:rPr>
          <w:sz w:val="28"/>
          <w:szCs w:val="28"/>
        </w:rPr>
        <w:t xml:space="preserve">экономики, государственного заказа и </w:t>
      </w:r>
      <w:proofErr w:type="spellStart"/>
      <w:r w:rsidR="00DB3BC6">
        <w:rPr>
          <w:sz w:val="28"/>
          <w:szCs w:val="28"/>
        </w:rPr>
        <w:t>иму</w:t>
      </w:r>
      <w:r w:rsidR="000C72A7">
        <w:rPr>
          <w:sz w:val="28"/>
          <w:szCs w:val="28"/>
        </w:rPr>
        <w:t>щ</w:t>
      </w:r>
      <w:r w:rsidR="00DB3BC6">
        <w:rPr>
          <w:sz w:val="28"/>
          <w:szCs w:val="28"/>
        </w:rPr>
        <w:t>ественно</w:t>
      </w:r>
      <w:proofErr w:type="spellEnd"/>
      <w:r w:rsidR="00DB3BC6">
        <w:rPr>
          <w:sz w:val="28"/>
          <w:szCs w:val="28"/>
        </w:rPr>
        <w:t xml:space="preserve">-земельных отношений, в том числе в сфере </w:t>
      </w:r>
      <w:r w:rsidR="00777434" w:rsidRPr="00B95400">
        <w:rPr>
          <w:sz w:val="28"/>
          <w:szCs w:val="28"/>
        </w:rPr>
        <w:t>развития отраслей и сектор</w:t>
      </w:r>
      <w:r w:rsidR="00B95400" w:rsidRPr="00B95400">
        <w:rPr>
          <w:sz w:val="28"/>
          <w:szCs w:val="28"/>
        </w:rPr>
        <w:t xml:space="preserve">ов экономики </w:t>
      </w:r>
      <w:r w:rsidR="000C72A7">
        <w:rPr>
          <w:sz w:val="28"/>
          <w:szCs w:val="28"/>
        </w:rPr>
        <w:t xml:space="preserve">Ямало-Ненецкого </w:t>
      </w:r>
      <w:r w:rsidR="00B95400" w:rsidRPr="00B95400">
        <w:rPr>
          <w:sz w:val="28"/>
          <w:szCs w:val="28"/>
        </w:rPr>
        <w:t>автономного округа.</w:t>
      </w:r>
    </w:p>
    <w:p w:rsidR="00167241" w:rsidRPr="00B95400" w:rsidRDefault="00167241" w:rsidP="00261230">
      <w:pPr>
        <w:ind w:firstLine="709"/>
        <w:jc w:val="both"/>
        <w:rPr>
          <w:sz w:val="28"/>
          <w:szCs w:val="28"/>
        </w:rPr>
      </w:pPr>
    </w:p>
    <w:p w:rsidR="00B95400" w:rsidRDefault="00B95400" w:rsidP="00261230">
      <w:pPr>
        <w:ind w:firstLine="709"/>
        <w:jc w:val="both"/>
        <w:rPr>
          <w:sz w:val="28"/>
          <w:szCs w:val="28"/>
        </w:rPr>
      </w:pPr>
    </w:p>
    <w:p w:rsidR="00C121C3" w:rsidRPr="00E258CE" w:rsidRDefault="00C121C3" w:rsidP="00261230">
      <w:pPr>
        <w:ind w:firstLine="709"/>
        <w:jc w:val="both"/>
        <w:rPr>
          <w:sz w:val="28"/>
          <w:szCs w:val="28"/>
        </w:rPr>
      </w:pPr>
    </w:p>
    <w:p w:rsidR="00BC6A7C" w:rsidRPr="00E258CE" w:rsidRDefault="00C121C3" w:rsidP="00C121C3">
      <w:pPr>
        <w:shd w:val="clear" w:color="auto" w:fill="FFFFFF"/>
        <w:autoSpaceDE w:val="0"/>
        <w:autoSpaceDN w:val="0"/>
        <w:adjustRightInd w:val="0"/>
        <w:ind w:left="709" w:firstLine="709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755E2B" w:rsidRDefault="00BC6A7C" w:rsidP="00C121C3">
      <w:pPr>
        <w:rPr>
          <w:sz w:val="28"/>
          <w:szCs w:val="28"/>
        </w:rPr>
      </w:pPr>
      <w:r w:rsidRPr="00E258CE">
        <w:rPr>
          <w:sz w:val="28"/>
          <w:szCs w:val="28"/>
        </w:rPr>
        <w:t xml:space="preserve">Ямало-Ненецкого автономного округа </w:t>
      </w:r>
      <w:r w:rsidR="00FD5863">
        <w:rPr>
          <w:sz w:val="28"/>
          <w:szCs w:val="28"/>
        </w:rPr>
        <w:tab/>
      </w:r>
      <w:r w:rsidR="00FD5863">
        <w:rPr>
          <w:sz w:val="28"/>
          <w:szCs w:val="28"/>
        </w:rPr>
        <w:tab/>
      </w:r>
      <w:r w:rsidR="00FD5863">
        <w:rPr>
          <w:sz w:val="28"/>
          <w:szCs w:val="28"/>
        </w:rPr>
        <w:tab/>
      </w:r>
      <w:r w:rsidR="00FD5863">
        <w:rPr>
          <w:sz w:val="28"/>
          <w:szCs w:val="28"/>
        </w:rPr>
        <w:tab/>
      </w:r>
      <w:r w:rsidR="00C121C3">
        <w:rPr>
          <w:sz w:val="28"/>
          <w:szCs w:val="28"/>
        </w:rPr>
        <w:tab/>
        <w:t xml:space="preserve">  </w:t>
      </w:r>
      <w:r w:rsidR="00FD5863">
        <w:rPr>
          <w:sz w:val="28"/>
          <w:szCs w:val="28"/>
        </w:rPr>
        <w:t>Д.А. Артюхов</w:t>
      </w:r>
    </w:p>
    <w:p w:rsidR="00C121C3" w:rsidRDefault="00C121C3" w:rsidP="00C121C3">
      <w:pPr>
        <w:rPr>
          <w:sz w:val="28"/>
          <w:szCs w:val="28"/>
        </w:rPr>
      </w:pPr>
    </w:p>
    <w:p w:rsidR="00C121C3" w:rsidRDefault="00C121C3" w:rsidP="00C121C3">
      <w:pPr>
        <w:rPr>
          <w:sz w:val="28"/>
          <w:szCs w:val="28"/>
        </w:rPr>
      </w:pPr>
    </w:p>
    <w:p w:rsidR="00C121C3" w:rsidRDefault="00C121C3" w:rsidP="00C121C3">
      <w:pPr>
        <w:rPr>
          <w:sz w:val="28"/>
          <w:szCs w:val="28"/>
        </w:rPr>
      </w:pPr>
    </w:p>
    <w:p w:rsidR="00C121C3" w:rsidRDefault="00C121C3" w:rsidP="00C121C3">
      <w:pPr>
        <w:rPr>
          <w:sz w:val="28"/>
          <w:szCs w:val="28"/>
        </w:rPr>
      </w:pPr>
    </w:p>
    <w:p w:rsidR="00C121C3" w:rsidRDefault="00C121C3" w:rsidP="00C121C3">
      <w:pPr>
        <w:rPr>
          <w:sz w:val="28"/>
          <w:szCs w:val="28"/>
        </w:rPr>
      </w:pPr>
    </w:p>
    <w:p w:rsidR="00C121C3" w:rsidRDefault="00C121C3" w:rsidP="00C121C3">
      <w:pPr>
        <w:rPr>
          <w:sz w:val="28"/>
          <w:szCs w:val="28"/>
        </w:rPr>
      </w:pPr>
    </w:p>
    <w:p w:rsidR="00C121C3" w:rsidRDefault="00C121C3" w:rsidP="00C121C3">
      <w:pPr>
        <w:rPr>
          <w:sz w:val="28"/>
          <w:szCs w:val="28"/>
        </w:rPr>
      </w:pPr>
    </w:p>
    <w:p w:rsidR="00C121C3" w:rsidRDefault="00C121C3" w:rsidP="00C121C3">
      <w:pPr>
        <w:rPr>
          <w:sz w:val="28"/>
          <w:szCs w:val="28"/>
        </w:rPr>
      </w:pPr>
    </w:p>
    <w:p w:rsidR="00C121C3" w:rsidRDefault="00C121C3" w:rsidP="00C121C3">
      <w:pPr>
        <w:rPr>
          <w:sz w:val="28"/>
          <w:szCs w:val="28"/>
        </w:rPr>
      </w:pPr>
    </w:p>
    <w:p w:rsidR="00932C4E" w:rsidRDefault="00932C4E" w:rsidP="00C121C3">
      <w:pPr>
        <w:rPr>
          <w:sz w:val="28"/>
          <w:szCs w:val="28"/>
        </w:rPr>
        <w:sectPr w:rsidR="00932C4E" w:rsidSect="000D6BF8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709" w:footer="680" w:gutter="0"/>
          <w:pgNumType w:start="2"/>
          <w:cols w:space="708"/>
          <w:titlePg/>
          <w:docGrid w:linePitch="360"/>
        </w:sectPr>
      </w:pPr>
    </w:p>
    <w:p w:rsidR="00C121C3" w:rsidRPr="00DB3BC6" w:rsidRDefault="00C121C3" w:rsidP="00777434">
      <w:pPr>
        <w:pStyle w:val="ae"/>
        <w:ind w:left="9926"/>
        <w:rPr>
          <w:rFonts w:ascii="Times New Roman" w:hAnsi="Times New Roman"/>
          <w:sz w:val="24"/>
          <w:szCs w:val="24"/>
        </w:rPr>
      </w:pPr>
      <w:r w:rsidRPr="00DB3BC6">
        <w:rPr>
          <w:rFonts w:ascii="Times New Roman" w:hAnsi="Times New Roman"/>
          <w:sz w:val="24"/>
          <w:szCs w:val="24"/>
        </w:rPr>
        <w:lastRenderedPageBreak/>
        <w:t>УТВЕРЖДЁН</w:t>
      </w:r>
    </w:p>
    <w:p w:rsidR="00777434" w:rsidRPr="00DB3BC6" w:rsidRDefault="00777434" w:rsidP="00777434">
      <w:pPr>
        <w:pStyle w:val="ae"/>
        <w:ind w:left="9926"/>
        <w:rPr>
          <w:rFonts w:ascii="Times New Roman" w:hAnsi="Times New Roman"/>
          <w:sz w:val="24"/>
          <w:szCs w:val="24"/>
        </w:rPr>
      </w:pPr>
    </w:p>
    <w:p w:rsidR="00C121C3" w:rsidRPr="00DB3BC6" w:rsidRDefault="00C121C3" w:rsidP="00777434">
      <w:pPr>
        <w:pStyle w:val="ae"/>
        <w:ind w:left="9926"/>
        <w:rPr>
          <w:rFonts w:ascii="Times New Roman" w:hAnsi="Times New Roman"/>
          <w:sz w:val="24"/>
          <w:szCs w:val="24"/>
        </w:rPr>
      </w:pPr>
      <w:r w:rsidRPr="00DB3BC6">
        <w:rPr>
          <w:rFonts w:ascii="Times New Roman" w:hAnsi="Times New Roman"/>
          <w:sz w:val="24"/>
          <w:szCs w:val="24"/>
        </w:rPr>
        <w:t xml:space="preserve">распоряжением </w:t>
      </w:r>
      <w:r w:rsidR="00C17164" w:rsidRPr="00DB3BC6">
        <w:rPr>
          <w:rFonts w:ascii="Times New Roman" w:hAnsi="Times New Roman"/>
          <w:sz w:val="24"/>
          <w:szCs w:val="24"/>
        </w:rPr>
        <w:t>Правительства</w:t>
      </w:r>
    </w:p>
    <w:p w:rsidR="00C121C3" w:rsidRPr="00DB3BC6" w:rsidRDefault="00C121C3" w:rsidP="00777434">
      <w:pPr>
        <w:pStyle w:val="ae"/>
        <w:ind w:left="9926"/>
        <w:rPr>
          <w:rFonts w:ascii="Times New Roman" w:hAnsi="Times New Roman"/>
          <w:sz w:val="24"/>
          <w:szCs w:val="24"/>
        </w:rPr>
      </w:pPr>
      <w:r w:rsidRPr="00DB3BC6">
        <w:rPr>
          <w:rFonts w:ascii="Times New Roman" w:hAnsi="Times New Roman"/>
          <w:sz w:val="24"/>
          <w:szCs w:val="24"/>
        </w:rPr>
        <w:t>Ямало-Ненецкого автономного округа</w:t>
      </w:r>
    </w:p>
    <w:p w:rsidR="00C121C3" w:rsidRPr="00DB3BC6" w:rsidRDefault="00C121C3" w:rsidP="00777434">
      <w:pPr>
        <w:shd w:val="clear" w:color="auto" w:fill="FFFFFF"/>
        <w:ind w:left="9926"/>
      </w:pPr>
      <w:r w:rsidRPr="00DB3BC6">
        <w:t xml:space="preserve">от </w:t>
      </w:r>
      <w:r w:rsidR="005566F2">
        <w:t>26 ноября</w:t>
      </w:r>
      <w:r w:rsidR="00DB3BC6" w:rsidRPr="00DB3BC6">
        <w:t xml:space="preserve"> </w:t>
      </w:r>
      <w:r w:rsidR="00932C4E" w:rsidRPr="00DB3BC6">
        <w:t>2</w:t>
      </w:r>
      <w:r w:rsidRPr="00DB3BC6">
        <w:t xml:space="preserve">018 года № </w:t>
      </w:r>
      <w:r w:rsidR="005566F2">
        <w:t>769-РП</w:t>
      </w:r>
    </w:p>
    <w:p w:rsidR="00B157C7" w:rsidRPr="00DB3BC6" w:rsidRDefault="00B157C7" w:rsidP="005D68A3">
      <w:pPr>
        <w:shd w:val="clear" w:color="auto" w:fill="FFFFFF"/>
        <w:ind w:left="9926"/>
      </w:pPr>
    </w:p>
    <w:p w:rsidR="00B95400" w:rsidRPr="00DB3BC6" w:rsidRDefault="00B95400" w:rsidP="00C121C3">
      <w:pPr>
        <w:jc w:val="center"/>
        <w:rPr>
          <w:b/>
        </w:rPr>
      </w:pPr>
    </w:p>
    <w:p w:rsidR="00C121C3" w:rsidRPr="00DB3BC6" w:rsidRDefault="00C121C3" w:rsidP="00C121C3">
      <w:pPr>
        <w:jc w:val="center"/>
        <w:rPr>
          <w:b/>
        </w:rPr>
      </w:pPr>
      <w:r w:rsidRPr="00DB3BC6">
        <w:rPr>
          <w:b/>
        </w:rPr>
        <w:t>ПЕРЕЧЕНЬ</w:t>
      </w:r>
    </w:p>
    <w:p w:rsidR="00C121C3" w:rsidRPr="00DB3BC6" w:rsidRDefault="00C121C3" w:rsidP="00C121C3">
      <w:pPr>
        <w:jc w:val="center"/>
      </w:pPr>
      <w:r w:rsidRPr="00DB3BC6">
        <w:t>ключевых показателей развития конкуренции в отраслях (сферах) экономики Ямало-Ненецкого автономного округа</w:t>
      </w:r>
    </w:p>
    <w:p w:rsidR="00C121C3" w:rsidRDefault="00C121C3" w:rsidP="00C121C3">
      <w:pPr>
        <w:jc w:val="center"/>
        <w:rPr>
          <w:sz w:val="28"/>
          <w:szCs w:val="28"/>
        </w:rPr>
      </w:pPr>
    </w:p>
    <w:tbl>
      <w:tblPr>
        <w:tblStyle w:val="a9"/>
        <w:tblW w:w="15452" w:type="dxa"/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1560"/>
        <w:gridCol w:w="1701"/>
        <w:gridCol w:w="1701"/>
        <w:gridCol w:w="1701"/>
        <w:gridCol w:w="1701"/>
        <w:gridCol w:w="1701"/>
      </w:tblGrid>
      <w:tr w:rsidR="00B95400" w:rsidRPr="00DB3BC6" w:rsidTr="00DB3BC6">
        <w:trPr>
          <w:trHeight w:val="147"/>
        </w:trPr>
        <w:tc>
          <w:tcPr>
            <w:tcW w:w="675" w:type="dxa"/>
            <w:vMerge w:val="restart"/>
          </w:tcPr>
          <w:p w:rsidR="00B95400" w:rsidRPr="00DB3BC6" w:rsidRDefault="00B95400" w:rsidP="00456BFA">
            <w:pPr>
              <w:jc w:val="center"/>
            </w:pPr>
            <w:r w:rsidRPr="00DB3BC6">
              <w:t xml:space="preserve">№ </w:t>
            </w:r>
            <w:proofErr w:type="gramStart"/>
            <w:r w:rsidRPr="00DB3BC6">
              <w:t>п</w:t>
            </w:r>
            <w:proofErr w:type="gramEnd"/>
            <w:r w:rsidRPr="00DB3BC6">
              <w:t>/п</w:t>
            </w:r>
          </w:p>
        </w:tc>
        <w:tc>
          <w:tcPr>
            <w:tcW w:w="4712" w:type="dxa"/>
            <w:vMerge w:val="restart"/>
          </w:tcPr>
          <w:p w:rsidR="00B95400" w:rsidRPr="00DB3BC6" w:rsidRDefault="00B95400" w:rsidP="00456BFA">
            <w:pPr>
              <w:jc w:val="center"/>
            </w:pPr>
            <w:r w:rsidRPr="00DB3BC6">
              <w:t>Наименование</w:t>
            </w:r>
          </w:p>
        </w:tc>
        <w:tc>
          <w:tcPr>
            <w:tcW w:w="1560" w:type="dxa"/>
            <w:vMerge w:val="restart"/>
          </w:tcPr>
          <w:p w:rsidR="00B95400" w:rsidRPr="00DB3BC6" w:rsidRDefault="00B95400" w:rsidP="00456BFA">
            <w:pPr>
              <w:jc w:val="center"/>
            </w:pPr>
            <w:r w:rsidRPr="00DB3BC6">
              <w:t>Значение ключевого показателя</w:t>
            </w:r>
            <w:r w:rsidR="000C72A7">
              <w:t>,</w:t>
            </w:r>
            <w:r w:rsidRPr="00DB3BC6">
              <w:t xml:space="preserve"> принятое </w:t>
            </w:r>
          </w:p>
          <w:p w:rsidR="00B95400" w:rsidRPr="00DB3BC6" w:rsidRDefault="00B95400" w:rsidP="00456BFA">
            <w:pPr>
              <w:jc w:val="center"/>
            </w:pPr>
            <w:r w:rsidRPr="00DB3BC6">
              <w:t xml:space="preserve">ГС РФ на 01.01.2022 </w:t>
            </w:r>
          </w:p>
        </w:tc>
        <w:tc>
          <w:tcPr>
            <w:tcW w:w="1701" w:type="dxa"/>
            <w:vMerge w:val="restart"/>
          </w:tcPr>
          <w:p w:rsidR="000C72A7" w:rsidRDefault="00B95400" w:rsidP="000C72A7">
            <w:pPr>
              <w:jc w:val="center"/>
            </w:pPr>
            <w:r w:rsidRPr="00DB3BC6">
              <w:t>Значение ключевого показателя в Я</w:t>
            </w:r>
            <w:r w:rsidR="000C72A7">
              <w:t>мало-Ненецком автономном округе</w:t>
            </w:r>
            <w:r w:rsidRPr="00DB3BC6">
              <w:t xml:space="preserve"> </w:t>
            </w:r>
          </w:p>
          <w:p w:rsidR="00B95400" w:rsidRPr="00DB3BC6" w:rsidRDefault="00B95400" w:rsidP="000C72A7">
            <w:pPr>
              <w:jc w:val="center"/>
            </w:pPr>
            <w:r w:rsidRPr="00DB3BC6">
              <w:t>по состоянию на 01.01.2018</w:t>
            </w:r>
          </w:p>
        </w:tc>
        <w:tc>
          <w:tcPr>
            <w:tcW w:w="6804" w:type="dxa"/>
            <w:gridSpan w:val="4"/>
          </w:tcPr>
          <w:p w:rsidR="00B95400" w:rsidRPr="00DB3BC6" w:rsidRDefault="00B95400" w:rsidP="00456BFA">
            <w:pPr>
              <w:jc w:val="center"/>
            </w:pPr>
            <w:r w:rsidRPr="00DB3BC6">
              <w:t>Значение ключевого показателя на плановый период</w:t>
            </w:r>
          </w:p>
        </w:tc>
      </w:tr>
      <w:tr w:rsidR="00B95400" w:rsidRPr="00DB3BC6" w:rsidTr="00DB3BC6">
        <w:trPr>
          <w:trHeight w:val="514"/>
        </w:trPr>
        <w:tc>
          <w:tcPr>
            <w:tcW w:w="675" w:type="dxa"/>
            <w:vMerge/>
          </w:tcPr>
          <w:p w:rsidR="00B95400" w:rsidRPr="00DB3BC6" w:rsidRDefault="00B95400" w:rsidP="00456BFA">
            <w:pPr>
              <w:jc w:val="center"/>
            </w:pPr>
          </w:p>
        </w:tc>
        <w:tc>
          <w:tcPr>
            <w:tcW w:w="4712" w:type="dxa"/>
            <w:vMerge/>
          </w:tcPr>
          <w:p w:rsidR="00B95400" w:rsidRPr="00DB3BC6" w:rsidRDefault="00B95400" w:rsidP="00456BFA"/>
        </w:tc>
        <w:tc>
          <w:tcPr>
            <w:tcW w:w="1560" w:type="dxa"/>
            <w:vMerge/>
          </w:tcPr>
          <w:p w:rsidR="00B95400" w:rsidRPr="00DB3BC6" w:rsidRDefault="00B95400" w:rsidP="00456BFA">
            <w:pPr>
              <w:jc w:val="center"/>
            </w:pPr>
          </w:p>
        </w:tc>
        <w:tc>
          <w:tcPr>
            <w:tcW w:w="1701" w:type="dxa"/>
            <w:vMerge/>
          </w:tcPr>
          <w:p w:rsidR="00B95400" w:rsidRPr="00DB3BC6" w:rsidRDefault="00B95400" w:rsidP="00456BFA">
            <w:pPr>
              <w:jc w:val="center"/>
            </w:pPr>
          </w:p>
        </w:tc>
        <w:tc>
          <w:tcPr>
            <w:tcW w:w="1701" w:type="dxa"/>
          </w:tcPr>
          <w:p w:rsidR="00B95400" w:rsidRPr="00DB3BC6" w:rsidRDefault="00B95400" w:rsidP="00456BFA">
            <w:pPr>
              <w:jc w:val="center"/>
            </w:pPr>
            <w:r w:rsidRPr="00DB3BC6">
              <w:t>на 01.01.2019</w:t>
            </w:r>
            <w:r w:rsidRPr="00DB3BC6">
              <w:rPr>
                <w:strike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B95400" w:rsidRPr="00DB3BC6" w:rsidRDefault="00B95400" w:rsidP="00456BFA">
            <w:pPr>
              <w:jc w:val="center"/>
            </w:pPr>
            <w:r w:rsidRPr="00DB3BC6">
              <w:t>на 01.01.2020</w:t>
            </w:r>
          </w:p>
        </w:tc>
        <w:tc>
          <w:tcPr>
            <w:tcW w:w="1701" w:type="dxa"/>
          </w:tcPr>
          <w:p w:rsidR="00B95400" w:rsidRPr="00DB3BC6" w:rsidRDefault="00B95400" w:rsidP="00456BFA">
            <w:pPr>
              <w:jc w:val="center"/>
            </w:pPr>
            <w:r w:rsidRPr="00DB3BC6">
              <w:t>на 01.01.2021</w:t>
            </w:r>
          </w:p>
        </w:tc>
        <w:tc>
          <w:tcPr>
            <w:tcW w:w="1701" w:type="dxa"/>
          </w:tcPr>
          <w:p w:rsidR="00B95400" w:rsidRPr="00DB3BC6" w:rsidRDefault="00B95400" w:rsidP="00456BFA">
            <w:r w:rsidRPr="00DB3BC6">
              <w:t>на 01.01.2022</w:t>
            </w:r>
          </w:p>
        </w:tc>
      </w:tr>
    </w:tbl>
    <w:p w:rsidR="00777434" w:rsidRPr="00796B8B" w:rsidRDefault="00777434" w:rsidP="00C121C3">
      <w:pPr>
        <w:jc w:val="center"/>
        <w:rPr>
          <w:sz w:val="2"/>
          <w:szCs w:val="2"/>
        </w:rPr>
      </w:pPr>
    </w:p>
    <w:p w:rsidR="00DB3BC6" w:rsidRPr="00DB3BC6" w:rsidRDefault="00DB3BC6">
      <w:pPr>
        <w:rPr>
          <w:sz w:val="2"/>
          <w:szCs w:val="2"/>
        </w:rPr>
      </w:pPr>
    </w:p>
    <w:tbl>
      <w:tblPr>
        <w:tblStyle w:val="a9"/>
        <w:tblW w:w="15452" w:type="dxa"/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1560"/>
        <w:gridCol w:w="1701"/>
        <w:gridCol w:w="1701"/>
        <w:gridCol w:w="1701"/>
        <w:gridCol w:w="1701"/>
        <w:gridCol w:w="1701"/>
      </w:tblGrid>
      <w:tr w:rsidR="00796B8B" w:rsidRPr="00DB3BC6" w:rsidTr="00DB3BC6">
        <w:trPr>
          <w:tblHeader/>
        </w:trPr>
        <w:tc>
          <w:tcPr>
            <w:tcW w:w="675" w:type="dxa"/>
          </w:tcPr>
          <w:p w:rsidR="00796B8B" w:rsidRPr="00DB3BC6" w:rsidRDefault="00796B8B" w:rsidP="00E402CA">
            <w:pPr>
              <w:jc w:val="center"/>
            </w:pPr>
            <w:r w:rsidRPr="00DB3BC6">
              <w:t>1</w:t>
            </w:r>
          </w:p>
        </w:tc>
        <w:tc>
          <w:tcPr>
            <w:tcW w:w="4712" w:type="dxa"/>
          </w:tcPr>
          <w:p w:rsidR="00796B8B" w:rsidRPr="00DB3BC6" w:rsidRDefault="00796B8B" w:rsidP="00E402CA">
            <w:pPr>
              <w:jc w:val="center"/>
            </w:pPr>
            <w:r w:rsidRPr="00DB3BC6">
              <w:t>2</w:t>
            </w:r>
          </w:p>
        </w:tc>
        <w:tc>
          <w:tcPr>
            <w:tcW w:w="1560" w:type="dxa"/>
          </w:tcPr>
          <w:p w:rsidR="00796B8B" w:rsidRPr="00DB3BC6" w:rsidRDefault="00796B8B" w:rsidP="00E402CA">
            <w:pPr>
              <w:jc w:val="center"/>
            </w:pPr>
            <w:r w:rsidRPr="00DB3BC6">
              <w:t>3</w:t>
            </w:r>
          </w:p>
        </w:tc>
        <w:tc>
          <w:tcPr>
            <w:tcW w:w="1701" w:type="dxa"/>
          </w:tcPr>
          <w:p w:rsidR="00796B8B" w:rsidRPr="00DB3BC6" w:rsidRDefault="00796B8B" w:rsidP="00E402CA">
            <w:pPr>
              <w:jc w:val="center"/>
            </w:pPr>
            <w:r w:rsidRPr="00DB3BC6">
              <w:t>4</w:t>
            </w:r>
          </w:p>
        </w:tc>
        <w:tc>
          <w:tcPr>
            <w:tcW w:w="1701" w:type="dxa"/>
          </w:tcPr>
          <w:p w:rsidR="00796B8B" w:rsidRPr="00DB3BC6" w:rsidRDefault="00796B8B" w:rsidP="00E402CA">
            <w:pPr>
              <w:jc w:val="center"/>
            </w:pPr>
            <w:r w:rsidRPr="00DB3BC6">
              <w:t>5</w:t>
            </w:r>
          </w:p>
        </w:tc>
        <w:tc>
          <w:tcPr>
            <w:tcW w:w="1701" w:type="dxa"/>
          </w:tcPr>
          <w:p w:rsidR="00796B8B" w:rsidRPr="00DB3BC6" w:rsidRDefault="00796B8B" w:rsidP="00E402CA">
            <w:pPr>
              <w:jc w:val="center"/>
            </w:pPr>
            <w:r w:rsidRPr="00DB3BC6">
              <w:t>6</w:t>
            </w:r>
          </w:p>
        </w:tc>
        <w:tc>
          <w:tcPr>
            <w:tcW w:w="1701" w:type="dxa"/>
          </w:tcPr>
          <w:p w:rsidR="00796B8B" w:rsidRPr="00DB3BC6" w:rsidRDefault="00796B8B" w:rsidP="00E402CA">
            <w:pPr>
              <w:jc w:val="center"/>
            </w:pPr>
            <w:r w:rsidRPr="00DB3BC6">
              <w:t>7</w:t>
            </w:r>
          </w:p>
        </w:tc>
        <w:tc>
          <w:tcPr>
            <w:tcW w:w="1701" w:type="dxa"/>
          </w:tcPr>
          <w:p w:rsidR="00796B8B" w:rsidRPr="00DB3BC6" w:rsidRDefault="00796B8B" w:rsidP="00E402CA">
            <w:pPr>
              <w:jc w:val="center"/>
            </w:pPr>
            <w:r w:rsidRPr="00DB3BC6">
              <w:t>8</w:t>
            </w:r>
          </w:p>
        </w:tc>
      </w:tr>
      <w:tr w:rsidR="00A02512" w:rsidRPr="00DB3BC6" w:rsidTr="00DB3BC6">
        <w:tc>
          <w:tcPr>
            <w:tcW w:w="675" w:type="dxa"/>
          </w:tcPr>
          <w:p w:rsidR="00A02512" w:rsidRPr="00DB3BC6" w:rsidRDefault="00A02512" w:rsidP="0042156B">
            <w:pPr>
              <w:jc w:val="center"/>
            </w:pPr>
            <w:r w:rsidRPr="00DB3BC6">
              <w:t>1</w:t>
            </w:r>
          </w:p>
        </w:tc>
        <w:tc>
          <w:tcPr>
            <w:tcW w:w="4712" w:type="dxa"/>
          </w:tcPr>
          <w:p w:rsidR="00A02512" w:rsidRPr="00DB3BC6" w:rsidRDefault="00A02512" w:rsidP="0042156B">
            <w:r w:rsidRPr="00DB3BC6">
              <w:t>Рынок услуг 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60" w:type="dxa"/>
          </w:tcPr>
          <w:p w:rsidR="00A02512" w:rsidRPr="00DB3BC6" w:rsidRDefault="00A02512" w:rsidP="0042156B">
            <w:pPr>
              <w:jc w:val="center"/>
            </w:pPr>
            <w:r w:rsidRPr="00DB3BC6">
              <w:t>60%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79,9%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79,9%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79,9%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79,9%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79,9%</w:t>
            </w:r>
          </w:p>
        </w:tc>
      </w:tr>
      <w:tr w:rsidR="00A02512" w:rsidRPr="00DB3BC6" w:rsidTr="00DB3BC6">
        <w:tc>
          <w:tcPr>
            <w:tcW w:w="675" w:type="dxa"/>
            <w:tcBorders>
              <w:bottom w:val="nil"/>
            </w:tcBorders>
          </w:tcPr>
          <w:p w:rsidR="00A02512" w:rsidRPr="00DB3BC6" w:rsidRDefault="00A02512" w:rsidP="0042156B">
            <w:pPr>
              <w:jc w:val="center"/>
            </w:pPr>
            <w:r w:rsidRPr="00DB3BC6">
              <w:t>2</w:t>
            </w:r>
          </w:p>
        </w:tc>
        <w:tc>
          <w:tcPr>
            <w:tcW w:w="4712" w:type="dxa"/>
            <w:tcBorders>
              <w:bottom w:val="nil"/>
            </w:tcBorders>
          </w:tcPr>
          <w:p w:rsidR="00A02512" w:rsidRPr="00DB3BC6" w:rsidRDefault="00A02512" w:rsidP="0042156B">
            <w:r w:rsidRPr="00DB3BC6">
              <w:t>Рынок медицинских услуг</w:t>
            </w:r>
          </w:p>
        </w:tc>
        <w:tc>
          <w:tcPr>
            <w:tcW w:w="1560" w:type="dxa"/>
            <w:tcBorders>
              <w:bottom w:val="nil"/>
            </w:tcBorders>
          </w:tcPr>
          <w:p w:rsidR="00A02512" w:rsidRPr="00DB3BC6" w:rsidRDefault="00A02512" w:rsidP="0042156B">
            <w:pPr>
              <w:jc w:val="center"/>
            </w:pPr>
            <w:r w:rsidRPr="00DB3BC6">
              <w:t>10%</w:t>
            </w:r>
          </w:p>
        </w:tc>
        <w:tc>
          <w:tcPr>
            <w:tcW w:w="1701" w:type="dxa"/>
            <w:tcBorders>
              <w:bottom w:val="nil"/>
            </w:tcBorders>
          </w:tcPr>
          <w:p w:rsidR="00A02512" w:rsidRPr="00DB3BC6" w:rsidRDefault="00A02512" w:rsidP="0042156B">
            <w:pPr>
              <w:jc w:val="center"/>
            </w:pPr>
            <w:r w:rsidRPr="00DB3BC6">
              <w:t>81,1%</w:t>
            </w:r>
          </w:p>
        </w:tc>
        <w:tc>
          <w:tcPr>
            <w:tcW w:w="1701" w:type="dxa"/>
            <w:tcBorders>
              <w:bottom w:val="nil"/>
            </w:tcBorders>
          </w:tcPr>
          <w:p w:rsidR="00A02512" w:rsidRPr="00DB3BC6" w:rsidRDefault="00A02512" w:rsidP="0042156B">
            <w:pPr>
              <w:jc w:val="center"/>
            </w:pPr>
            <w:r w:rsidRPr="00DB3BC6">
              <w:t>81,1%</w:t>
            </w:r>
          </w:p>
        </w:tc>
        <w:tc>
          <w:tcPr>
            <w:tcW w:w="1701" w:type="dxa"/>
            <w:tcBorders>
              <w:bottom w:val="nil"/>
            </w:tcBorders>
          </w:tcPr>
          <w:p w:rsidR="00A02512" w:rsidRPr="00DB3BC6" w:rsidRDefault="00A02512" w:rsidP="0042156B">
            <w:pPr>
              <w:jc w:val="center"/>
            </w:pPr>
            <w:r w:rsidRPr="00DB3BC6">
              <w:t>81,1%</w:t>
            </w:r>
          </w:p>
        </w:tc>
        <w:tc>
          <w:tcPr>
            <w:tcW w:w="1701" w:type="dxa"/>
            <w:tcBorders>
              <w:bottom w:val="nil"/>
            </w:tcBorders>
          </w:tcPr>
          <w:p w:rsidR="00A02512" w:rsidRPr="00DB3BC6" w:rsidRDefault="00A02512" w:rsidP="0042156B">
            <w:pPr>
              <w:jc w:val="center"/>
            </w:pPr>
            <w:r w:rsidRPr="00DB3BC6">
              <w:t>81,1%</w:t>
            </w:r>
          </w:p>
        </w:tc>
        <w:tc>
          <w:tcPr>
            <w:tcW w:w="1701" w:type="dxa"/>
            <w:tcBorders>
              <w:bottom w:val="nil"/>
            </w:tcBorders>
          </w:tcPr>
          <w:p w:rsidR="00A02512" w:rsidRPr="00DB3BC6" w:rsidRDefault="00A02512" w:rsidP="0042156B">
            <w:pPr>
              <w:jc w:val="center"/>
            </w:pPr>
            <w:r w:rsidRPr="00DB3BC6">
              <w:t>81,1%</w:t>
            </w:r>
          </w:p>
        </w:tc>
      </w:tr>
      <w:tr w:rsidR="00DB3BC6" w:rsidRPr="00DB3BC6" w:rsidTr="00DB3BC6">
        <w:tc>
          <w:tcPr>
            <w:tcW w:w="675" w:type="dxa"/>
            <w:tcBorders>
              <w:top w:val="nil"/>
            </w:tcBorders>
          </w:tcPr>
          <w:p w:rsidR="00DB3BC6" w:rsidRPr="00DB3BC6" w:rsidRDefault="00DB3BC6" w:rsidP="0042156B">
            <w:pPr>
              <w:jc w:val="center"/>
            </w:pPr>
          </w:p>
        </w:tc>
        <w:tc>
          <w:tcPr>
            <w:tcW w:w="4712" w:type="dxa"/>
            <w:tcBorders>
              <w:top w:val="nil"/>
            </w:tcBorders>
          </w:tcPr>
          <w:p w:rsidR="00DB3BC6" w:rsidRPr="00DB3BC6" w:rsidRDefault="00DB3BC6" w:rsidP="00DB3BC6">
            <w:r>
              <w:t>(расшифровка расчета ключевого показателя рынка медицинских услуг согласно приложению к настоящему перечню)</w:t>
            </w:r>
          </w:p>
        </w:tc>
        <w:tc>
          <w:tcPr>
            <w:tcW w:w="1560" w:type="dxa"/>
            <w:tcBorders>
              <w:top w:val="nil"/>
            </w:tcBorders>
          </w:tcPr>
          <w:p w:rsidR="00DB3BC6" w:rsidRPr="00DB3BC6" w:rsidRDefault="00DB3BC6" w:rsidP="0042156B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DB3BC6" w:rsidRPr="00DB3BC6" w:rsidRDefault="00DB3BC6" w:rsidP="0042156B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DB3BC6" w:rsidRPr="00DB3BC6" w:rsidRDefault="00DB3BC6" w:rsidP="0042156B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DB3BC6" w:rsidRPr="00DB3BC6" w:rsidRDefault="00DB3BC6" w:rsidP="0042156B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DB3BC6" w:rsidRPr="00DB3BC6" w:rsidRDefault="00DB3BC6" w:rsidP="0042156B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DB3BC6" w:rsidRPr="00DB3BC6" w:rsidRDefault="00DB3BC6" w:rsidP="0042156B">
            <w:pPr>
              <w:jc w:val="center"/>
            </w:pPr>
          </w:p>
        </w:tc>
      </w:tr>
      <w:tr w:rsidR="00A02512" w:rsidRPr="00DB3BC6" w:rsidTr="00DB3BC6">
        <w:tc>
          <w:tcPr>
            <w:tcW w:w="675" w:type="dxa"/>
          </w:tcPr>
          <w:p w:rsidR="00A02512" w:rsidRPr="00DB3BC6" w:rsidRDefault="00A02512" w:rsidP="0042156B">
            <w:pPr>
              <w:jc w:val="center"/>
            </w:pPr>
            <w:r w:rsidRPr="00DB3BC6">
              <w:t>3</w:t>
            </w:r>
          </w:p>
        </w:tc>
        <w:tc>
          <w:tcPr>
            <w:tcW w:w="4712" w:type="dxa"/>
          </w:tcPr>
          <w:p w:rsidR="00A02512" w:rsidRPr="00DB3BC6" w:rsidRDefault="00A02512" w:rsidP="0042156B">
            <w:r w:rsidRPr="00DB3BC6">
              <w:t xml:space="preserve">Рынок социальных услуг </w:t>
            </w:r>
          </w:p>
        </w:tc>
        <w:tc>
          <w:tcPr>
            <w:tcW w:w="1560" w:type="dxa"/>
          </w:tcPr>
          <w:p w:rsidR="00A02512" w:rsidRPr="00DB3BC6" w:rsidRDefault="00A02512" w:rsidP="0042156B">
            <w:pPr>
              <w:jc w:val="center"/>
            </w:pPr>
            <w:r w:rsidRPr="00DB3BC6">
              <w:t>10%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0,01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0,3%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0,3%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10%</w:t>
            </w:r>
          </w:p>
        </w:tc>
      </w:tr>
      <w:tr w:rsidR="00A02512" w:rsidRPr="00DB3BC6" w:rsidTr="00DB3BC6">
        <w:tc>
          <w:tcPr>
            <w:tcW w:w="675" w:type="dxa"/>
          </w:tcPr>
          <w:p w:rsidR="00A02512" w:rsidRPr="00DB3BC6" w:rsidRDefault="00A02512" w:rsidP="0042156B">
            <w:pPr>
              <w:jc w:val="center"/>
            </w:pPr>
            <w:r w:rsidRPr="00DB3BC6">
              <w:t>4</w:t>
            </w:r>
          </w:p>
        </w:tc>
        <w:tc>
          <w:tcPr>
            <w:tcW w:w="4712" w:type="dxa"/>
          </w:tcPr>
          <w:p w:rsidR="00A02512" w:rsidRPr="00DB3BC6" w:rsidRDefault="00A02512" w:rsidP="0042156B">
            <w:r w:rsidRPr="00DB3BC6">
              <w:t>Рынок услуг дошкольного образования</w:t>
            </w:r>
          </w:p>
        </w:tc>
        <w:tc>
          <w:tcPr>
            <w:tcW w:w="1560" w:type="dxa"/>
          </w:tcPr>
          <w:p w:rsidR="00A02512" w:rsidRPr="00DB3BC6" w:rsidRDefault="00A02512" w:rsidP="0042156B">
            <w:pPr>
              <w:jc w:val="center"/>
            </w:pPr>
            <w:r w:rsidRPr="00DB3BC6">
              <w:t xml:space="preserve">не менее </w:t>
            </w:r>
          </w:p>
          <w:p w:rsidR="00A02512" w:rsidRPr="00DB3BC6" w:rsidRDefault="00A02512" w:rsidP="0042156B">
            <w:pPr>
              <w:jc w:val="center"/>
            </w:pPr>
            <w:r w:rsidRPr="00DB3BC6">
              <w:t>1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 орг.</w:t>
            </w:r>
          </w:p>
        </w:tc>
      </w:tr>
      <w:tr w:rsidR="00A02512" w:rsidRPr="00DB3BC6" w:rsidTr="00DB3BC6">
        <w:tc>
          <w:tcPr>
            <w:tcW w:w="675" w:type="dxa"/>
          </w:tcPr>
          <w:p w:rsidR="00A02512" w:rsidRPr="00DB3BC6" w:rsidRDefault="00A02512" w:rsidP="0042156B">
            <w:pPr>
              <w:jc w:val="center"/>
            </w:pPr>
            <w:r w:rsidRPr="00DB3BC6">
              <w:t>5</w:t>
            </w:r>
          </w:p>
        </w:tc>
        <w:tc>
          <w:tcPr>
            <w:tcW w:w="4712" w:type="dxa"/>
          </w:tcPr>
          <w:p w:rsidR="00A02512" w:rsidRPr="00DB3BC6" w:rsidRDefault="00A02512" w:rsidP="0042156B">
            <w:r w:rsidRPr="00DB3BC6">
              <w:t>Рынок услуг общего образования</w:t>
            </w:r>
          </w:p>
        </w:tc>
        <w:tc>
          <w:tcPr>
            <w:tcW w:w="1560" w:type="dxa"/>
          </w:tcPr>
          <w:p w:rsidR="00A02512" w:rsidRPr="00DB3BC6" w:rsidRDefault="00A02512" w:rsidP="0042156B">
            <w:pPr>
              <w:jc w:val="center"/>
            </w:pPr>
            <w:r w:rsidRPr="00DB3BC6">
              <w:t xml:space="preserve">не менее </w:t>
            </w:r>
          </w:p>
          <w:p w:rsidR="00A02512" w:rsidRPr="00DB3BC6" w:rsidRDefault="00A02512" w:rsidP="0042156B">
            <w:pPr>
              <w:jc w:val="center"/>
            </w:pPr>
            <w:r w:rsidRPr="00DB3BC6">
              <w:t>1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 орг.</w:t>
            </w:r>
          </w:p>
        </w:tc>
      </w:tr>
      <w:tr w:rsidR="00A02512" w:rsidRPr="00DB3BC6" w:rsidTr="00DB3BC6">
        <w:tc>
          <w:tcPr>
            <w:tcW w:w="675" w:type="dxa"/>
          </w:tcPr>
          <w:p w:rsidR="00A02512" w:rsidRPr="00DB3BC6" w:rsidRDefault="00A02512" w:rsidP="0042156B">
            <w:pPr>
              <w:jc w:val="center"/>
            </w:pPr>
            <w:r w:rsidRPr="00DB3BC6">
              <w:lastRenderedPageBreak/>
              <w:t>6</w:t>
            </w:r>
          </w:p>
        </w:tc>
        <w:tc>
          <w:tcPr>
            <w:tcW w:w="4712" w:type="dxa"/>
          </w:tcPr>
          <w:p w:rsidR="00A02512" w:rsidRPr="00DB3BC6" w:rsidRDefault="00A02512" w:rsidP="0042156B">
            <w:r w:rsidRPr="00DB3BC6">
              <w:t>Рынок услуг среднего профессионального образования</w:t>
            </w:r>
          </w:p>
        </w:tc>
        <w:tc>
          <w:tcPr>
            <w:tcW w:w="1560" w:type="dxa"/>
          </w:tcPr>
          <w:p w:rsidR="00A02512" w:rsidRPr="00DB3BC6" w:rsidRDefault="00A02512" w:rsidP="0042156B">
            <w:pPr>
              <w:jc w:val="center"/>
            </w:pPr>
            <w:r w:rsidRPr="00DB3BC6">
              <w:t xml:space="preserve">не менее </w:t>
            </w:r>
          </w:p>
          <w:p w:rsidR="00A02512" w:rsidRPr="00DB3BC6" w:rsidRDefault="00A02512" w:rsidP="0042156B">
            <w:pPr>
              <w:jc w:val="center"/>
            </w:pPr>
            <w:r w:rsidRPr="00DB3BC6">
              <w:t>1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1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1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1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1 орг.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1 орг.</w:t>
            </w:r>
          </w:p>
        </w:tc>
      </w:tr>
      <w:tr w:rsidR="00A02512" w:rsidRPr="00DB3BC6" w:rsidTr="00DB3BC6">
        <w:tc>
          <w:tcPr>
            <w:tcW w:w="675" w:type="dxa"/>
          </w:tcPr>
          <w:p w:rsidR="00A02512" w:rsidRPr="00DB3BC6" w:rsidRDefault="00A02512" w:rsidP="0042156B">
            <w:pPr>
              <w:jc w:val="center"/>
            </w:pPr>
            <w:r w:rsidRPr="00DB3BC6">
              <w:t>7</w:t>
            </w:r>
          </w:p>
        </w:tc>
        <w:tc>
          <w:tcPr>
            <w:tcW w:w="4712" w:type="dxa"/>
          </w:tcPr>
          <w:p w:rsidR="00A02512" w:rsidRPr="00DB3BC6" w:rsidRDefault="00A02512" w:rsidP="0042156B">
            <w:r w:rsidRPr="00DB3BC6">
              <w:t>Рынок услуг отдыха и оздоровления детей</w:t>
            </w:r>
          </w:p>
        </w:tc>
        <w:tc>
          <w:tcPr>
            <w:tcW w:w="1560" w:type="dxa"/>
          </w:tcPr>
          <w:p w:rsidR="00A02512" w:rsidRPr="00DB3BC6" w:rsidRDefault="00A02512" w:rsidP="0042156B">
            <w:pPr>
              <w:jc w:val="center"/>
            </w:pPr>
            <w:r w:rsidRPr="00DB3BC6">
              <w:t>20%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25,4%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25,4%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25,4%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25,4%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25,4%</w:t>
            </w:r>
          </w:p>
        </w:tc>
      </w:tr>
      <w:tr w:rsidR="00A02512" w:rsidRPr="00DB3BC6" w:rsidTr="00DB3BC6">
        <w:tc>
          <w:tcPr>
            <w:tcW w:w="675" w:type="dxa"/>
          </w:tcPr>
          <w:p w:rsidR="00A02512" w:rsidRPr="00DB3BC6" w:rsidRDefault="00A02512" w:rsidP="0042156B">
            <w:pPr>
              <w:jc w:val="center"/>
            </w:pPr>
            <w:r w:rsidRPr="00DB3BC6">
              <w:t>8</w:t>
            </w:r>
          </w:p>
        </w:tc>
        <w:tc>
          <w:tcPr>
            <w:tcW w:w="4712" w:type="dxa"/>
          </w:tcPr>
          <w:p w:rsidR="00A02512" w:rsidRPr="00DB3BC6" w:rsidRDefault="00A02512" w:rsidP="0042156B">
            <w:r w:rsidRPr="00DB3BC6">
              <w:t>Рынок ритуальных услуг</w:t>
            </w:r>
          </w:p>
        </w:tc>
        <w:tc>
          <w:tcPr>
            <w:tcW w:w="1560" w:type="dxa"/>
          </w:tcPr>
          <w:p w:rsidR="00A02512" w:rsidRPr="00DB3BC6" w:rsidRDefault="00A02512" w:rsidP="0042156B">
            <w:pPr>
              <w:jc w:val="center"/>
            </w:pPr>
            <w:r w:rsidRPr="00DB3BC6">
              <w:t>20%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11%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11%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11%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11%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20%</w:t>
            </w:r>
          </w:p>
        </w:tc>
      </w:tr>
      <w:tr w:rsidR="00A02512" w:rsidRPr="00DB3BC6" w:rsidTr="00DB3BC6">
        <w:tc>
          <w:tcPr>
            <w:tcW w:w="675" w:type="dxa"/>
          </w:tcPr>
          <w:p w:rsidR="00A02512" w:rsidRPr="00DB3BC6" w:rsidRDefault="00A02512" w:rsidP="0042156B">
            <w:pPr>
              <w:jc w:val="center"/>
            </w:pPr>
            <w:r w:rsidRPr="00DB3BC6">
              <w:t>9</w:t>
            </w:r>
          </w:p>
        </w:tc>
        <w:tc>
          <w:tcPr>
            <w:tcW w:w="4712" w:type="dxa"/>
          </w:tcPr>
          <w:p w:rsidR="00A02512" w:rsidRPr="00DB3BC6" w:rsidRDefault="00A02512" w:rsidP="0042156B">
            <w:r w:rsidRPr="00DB3BC6">
              <w:t>Рынок племенного животноводства</w:t>
            </w:r>
          </w:p>
        </w:tc>
        <w:tc>
          <w:tcPr>
            <w:tcW w:w="1560" w:type="dxa"/>
          </w:tcPr>
          <w:p w:rsidR="00A02512" w:rsidRPr="00DB3BC6" w:rsidRDefault="00A02512" w:rsidP="0042156B">
            <w:pPr>
              <w:jc w:val="center"/>
            </w:pPr>
            <w:r w:rsidRPr="00DB3BC6">
              <w:t>20%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22%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22%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22%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22%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22%</w:t>
            </w:r>
          </w:p>
        </w:tc>
      </w:tr>
      <w:tr w:rsidR="00A02512" w:rsidRPr="00DB3BC6" w:rsidTr="00DB3BC6">
        <w:tc>
          <w:tcPr>
            <w:tcW w:w="675" w:type="dxa"/>
          </w:tcPr>
          <w:p w:rsidR="00A02512" w:rsidRPr="00DB3BC6" w:rsidRDefault="00A02512" w:rsidP="0042156B">
            <w:pPr>
              <w:jc w:val="center"/>
            </w:pPr>
            <w:r w:rsidRPr="00DB3BC6">
              <w:t>10</w:t>
            </w:r>
          </w:p>
        </w:tc>
        <w:tc>
          <w:tcPr>
            <w:tcW w:w="4712" w:type="dxa"/>
          </w:tcPr>
          <w:p w:rsidR="00DB3BC6" w:rsidRDefault="00A02512" w:rsidP="0042156B">
            <w:r w:rsidRPr="00DB3BC6">
              <w:t xml:space="preserve">Рынок жилищного строительства </w:t>
            </w:r>
          </w:p>
          <w:p w:rsidR="00A02512" w:rsidRPr="00DB3BC6" w:rsidRDefault="00A02512" w:rsidP="0042156B">
            <w:r w:rsidRPr="00DB3BC6"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60" w:type="dxa"/>
          </w:tcPr>
          <w:p w:rsidR="00A02512" w:rsidRPr="00DB3BC6" w:rsidRDefault="00A02512" w:rsidP="0042156B">
            <w:pPr>
              <w:jc w:val="center"/>
            </w:pPr>
            <w:r w:rsidRPr="00DB3BC6">
              <w:t>80%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70%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72%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74%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77%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80%</w:t>
            </w:r>
          </w:p>
        </w:tc>
      </w:tr>
      <w:tr w:rsidR="00A02512" w:rsidRPr="00DB3BC6" w:rsidTr="00DB3BC6">
        <w:tc>
          <w:tcPr>
            <w:tcW w:w="675" w:type="dxa"/>
          </w:tcPr>
          <w:p w:rsidR="00A02512" w:rsidRPr="00DB3BC6" w:rsidRDefault="00457F64" w:rsidP="0042156B">
            <w:pPr>
              <w:jc w:val="center"/>
            </w:pPr>
            <w:r w:rsidRPr="00DB3BC6">
              <w:t>11</w:t>
            </w:r>
          </w:p>
        </w:tc>
        <w:tc>
          <w:tcPr>
            <w:tcW w:w="4712" w:type="dxa"/>
          </w:tcPr>
          <w:p w:rsidR="00DB3BC6" w:rsidRDefault="00A02512" w:rsidP="0042156B">
            <w:r w:rsidRPr="00DB3BC6">
              <w:t xml:space="preserve">Рынок в сфере строительства, </w:t>
            </w:r>
          </w:p>
          <w:p w:rsidR="00A02512" w:rsidRPr="00DB3BC6" w:rsidRDefault="00A02512" w:rsidP="0042156B">
            <w:r w:rsidRPr="00DB3BC6">
              <w:t>за исключением дорожного строительства</w:t>
            </w:r>
          </w:p>
        </w:tc>
        <w:tc>
          <w:tcPr>
            <w:tcW w:w="1560" w:type="dxa"/>
          </w:tcPr>
          <w:p w:rsidR="00A02512" w:rsidRPr="00DB3BC6" w:rsidRDefault="00A02512" w:rsidP="0042156B">
            <w:pPr>
              <w:jc w:val="center"/>
            </w:pPr>
            <w:r w:rsidRPr="00DB3BC6">
              <w:t>80%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67%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70%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73%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77%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80%</w:t>
            </w:r>
          </w:p>
        </w:tc>
      </w:tr>
      <w:tr w:rsidR="00A02512" w:rsidRPr="00DB3BC6" w:rsidTr="00DB3BC6">
        <w:tc>
          <w:tcPr>
            <w:tcW w:w="675" w:type="dxa"/>
          </w:tcPr>
          <w:p w:rsidR="00A02512" w:rsidRPr="00DB3BC6" w:rsidRDefault="00457F64" w:rsidP="0042156B">
            <w:pPr>
              <w:jc w:val="center"/>
            </w:pPr>
            <w:r w:rsidRPr="00DB3BC6">
              <w:t>12</w:t>
            </w:r>
          </w:p>
        </w:tc>
        <w:tc>
          <w:tcPr>
            <w:tcW w:w="4712" w:type="dxa"/>
          </w:tcPr>
          <w:p w:rsidR="00A02512" w:rsidRPr="00DB3BC6" w:rsidRDefault="00A02512" w:rsidP="0042156B">
            <w:r w:rsidRPr="00DB3BC6">
              <w:t>Рынок дорожной деятельности</w:t>
            </w:r>
          </w:p>
        </w:tc>
        <w:tc>
          <w:tcPr>
            <w:tcW w:w="1560" w:type="dxa"/>
          </w:tcPr>
          <w:p w:rsidR="00A02512" w:rsidRPr="00DB3BC6" w:rsidRDefault="00A02512" w:rsidP="0042156B">
            <w:pPr>
              <w:jc w:val="center"/>
            </w:pPr>
            <w:r w:rsidRPr="00DB3BC6">
              <w:t>80%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98%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98%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98%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98%</w:t>
            </w:r>
          </w:p>
        </w:tc>
        <w:tc>
          <w:tcPr>
            <w:tcW w:w="1701" w:type="dxa"/>
          </w:tcPr>
          <w:p w:rsidR="00A02512" w:rsidRPr="00DB3BC6" w:rsidRDefault="00A02512" w:rsidP="0042156B">
            <w:pPr>
              <w:jc w:val="center"/>
            </w:pPr>
            <w:r w:rsidRPr="00DB3BC6">
              <w:t>98%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13</w:t>
            </w:r>
          </w:p>
        </w:tc>
        <w:tc>
          <w:tcPr>
            <w:tcW w:w="4712" w:type="dxa"/>
          </w:tcPr>
          <w:p w:rsidR="00457F64" w:rsidRPr="00DB3BC6" w:rsidRDefault="00457F64" w:rsidP="004E3CCB">
            <w:r w:rsidRPr="00DB3BC6">
              <w:t>Рынок архитектурно-строительного проектирования</w:t>
            </w:r>
          </w:p>
        </w:tc>
        <w:tc>
          <w:tcPr>
            <w:tcW w:w="1560" w:type="dxa"/>
          </w:tcPr>
          <w:p w:rsidR="00457F64" w:rsidRPr="00DB3BC6" w:rsidRDefault="00457F64" w:rsidP="004E3CCB">
            <w:pPr>
              <w:jc w:val="center"/>
            </w:pPr>
            <w:r w:rsidRPr="00DB3BC6">
              <w:t>80%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0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0%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40%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60%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80%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14</w:t>
            </w:r>
          </w:p>
        </w:tc>
        <w:tc>
          <w:tcPr>
            <w:tcW w:w="4712" w:type="dxa"/>
          </w:tcPr>
          <w:p w:rsidR="00457F64" w:rsidRPr="00DB3BC6" w:rsidRDefault="00457F64" w:rsidP="004E3CCB">
            <w:r w:rsidRPr="00DB3BC6">
              <w:t>Рынок кадастровых и землеустроительных работ</w:t>
            </w:r>
          </w:p>
        </w:tc>
        <w:tc>
          <w:tcPr>
            <w:tcW w:w="1560" w:type="dxa"/>
          </w:tcPr>
          <w:p w:rsidR="00457F64" w:rsidRPr="00DB3BC6" w:rsidRDefault="00457F64" w:rsidP="004E3CCB">
            <w:pPr>
              <w:jc w:val="center"/>
            </w:pPr>
            <w:r w:rsidRPr="00DB3BC6">
              <w:t>80%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0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20%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40%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60%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80%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15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>Рынок вылова водных биоресурсов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80%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67%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70%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72%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75%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80%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16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>Рынок переработки водных биоресурсов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80%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17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 xml:space="preserve">Рынок </w:t>
            </w:r>
            <w:proofErr w:type="gramStart"/>
            <w:r w:rsidRPr="00DB3BC6">
              <w:t>товарной</w:t>
            </w:r>
            <w:proofErr w:type="gramEnd"/>
            <w:r w:rsidRPr="00DB3BC6">
              <w:t xml:space="preserve"> </w:t>
            </w:r>
            <w:proofErr w:type="spellStart"/>
            <w:r w:rsidRPr="00DB3BC6">
              <w:t>аквакультуры</w:t>
            </w:r>
            <w:proofErr w:type="spellEnd"/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80%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18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80%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95%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19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>Рынок в сфере теплоснабжения (производство тепловой энергии)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20%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69%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69%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69%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69%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69%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20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>Рынок транспортирования твердых коммунальных отходов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20%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25%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25%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25%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25%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25%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21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>Рынок в сфере благоустройства городской среды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20%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86%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86%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86%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86%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86%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22</w:t>
            </w:r>
          </w:p>
        </w:tc>
        <w:tc>
          <w:tcPr>
            <w:tcW w:w="4712" w:type="dxa"/>
          </w:tcPr>
          <w:p w:rsidR="00DB3BC6" w:rsidRDefault="00457F64" w:rsidP="0042156B">
            <w:r w:rsidRPr="00DB3BC6">
              <w:t xml:space="preserve">Рынок выполнения работ по содержанию </w:t>
            </w:r>
          </w:p>
          <w:p w:rsidR="00457F64" w:rsidRPr="00DB3BC6" w:rsidRDefault="00457F64" w:rsidP="0042156B">
            <w:r w:rsidRPr="00DB3BC6">
              <w:t>и текущему ремонту общего имущества собственников помещений в многоквартирном доме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20%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91%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92%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93%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94%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95%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lastRenderedPageBreak/>
              <w:t>23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>Рынок в сфере купли-продажи электроэнергии (мощности) на розничном рынке электрической энергии (мощности)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30%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24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 xml:space="preserve">Рынок в сфере производства электрической энергии (мощности) на розничном рынке, включая производство электрической энергии в режиме </w:t>
            </w:r>
            <w:proofErr w:type="spellStart"/>
            <w:r w:rsidRPr="00DB3BC6">
              <w:t>когенерации</w:t>
            </w:r>
            <w:proofErr w:type="spellEnd"/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30%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25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>Розничный рынок нефтепродуктов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90%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98%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98,1%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98,2%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98,3%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98,4%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26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20%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16,2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17%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18%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19%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20%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27</w:t>
            </w:r>
          </w:p>
        </w:tc>
        <w:tc>
          <w:tcPr>
            <w:tcW w:w="4712" w:type="dxa"/>
          </w:tcPr>
          <w:p w:rsidR="00457F64" w:rsidRPr="00DB3BC6" w:rsidRDefault="00457F64" w:rsidP="000C72A7">
            <w:r w:rsidRPr="00DB3BC6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30%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84,6%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84,6%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84,6%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85%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85%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28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 xml:space="preserve">Рынок услуг по перевозке пассажиров и багажа легковым такси 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70%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99,5%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99,5%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99,5%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99,5%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99,5%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29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>Рынок в сфере легкой промышленности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70%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30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>Рынок в сфере производства бетона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70%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  <w:rPr>
                <w:color w:val="FF0000"/>
              </w:rPr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31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>Рынок в сфере ремонта автотранспортных средств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40%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32</w:t>
            </w:r>
          </w:p>
        </w:tc>
        <w:tc>
          <w:tcPr>
            <w:tcW w:w="4712" w:type="dxa"/>
          </w:tcPr>
          <w:p w:rsidR="00457F64" w:rsidRPr="00DB3BC6" w:rsidRDefault="00457F64" w:rsidP="0042156B">
            <w:r w:rsidRPr="00DB3BC6">
              <w:t>Рынок услуг связи по предоставлению широкополосного доступа к сети Интернет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t>98%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  <w:rPr>
                <w:color w:val="FF0000"/>
              </w:rPr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100%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t>32.1</w:t>
            </w:r>
          </w:p>
        </w:tc>
        <w:tc>
          <w:tcPr>
            <w:tcW w:w="4712" w:type="dxa"/>
          </w:tcPr>
          <w:p w:rsidR="00457F64" w:rsidRPr="00DB3BC6" w:rsidRDefault="00457F64" w:rsidP="000C72A7">
            <w:r w:rsidRPr="00DB3BC6">
              <w:t xml:space="preserve">Рынок услуг связи по предоставлению широкополосного доступа к сети в части упрощения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</w:t>
            </w:r>
            <w:r w:rsidRPr="00DB3BC6">
              <w:lastRenderedPageBreak/>
              <w:t xml:space="preserve">собственности   </w:t>
            </w:r>
          </w:p>
        </w:tc>
        <w:tc>
          <w:tcPr>
            <w:tcW w:w="1560" w:type="dxa"/>
          </w:tcPr>
          <w:p w:rsidR="00457F64" w:rsidRPr="00DB3BC6" w:rsidRDefault="00457F64" w:rsidP="0042156B">
            <w:pPr>
              <w:jc w:val="center"/>
            </w:pPr>
            <w:r w:rsidRPr="00DB3BC6">
              <w:lastRenderedPageBreak/>
              <w:t>-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80%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90%</w:t>
            </w:r>
          </w:p>
        </w:tc>
        <w:tc>
          <w:tcPr>
            <w:tcW w:w="1701" w:type="dxa"/>
          </w:tcPr>
          <w:p w:rsidR="00457F64" w:rsidRPr="00DB3BC6" w:rsidRDefault="00457F64" w:rsidP="0042156B">
            <w:pPr>
              <w:jc w:val="center"/>
            </w:pPr>
            <w:r w:rsidRPr="00DB3BC6">
              <w:t>90%</w:t>
            </w:r>
          </w:p>
        </w:tc>
      </w:tr>
      <w:tr w:rsidR="00457F64" w:rsidRPr="00DB3BC6" w:rsidTr="00DB3BC6">
        <w:tc>
          <w:tcPr>
            <w:tcW w:w="675" w:type="dxa"/>
          </w:tcPr>
          <w:p w:rsidR="00457F64" w:rsidRPr="00DB3BC6" w:rsidRDefault="00457F64" w:rsidP="0042156B">
            <w:pPr>
              <w:jc w:val="center"/>
            </w:pPr>
            <w:r w:rsidRPr="00DB3BC6">
              <w:lastRenderedPageBreak/>
              <w:t>33</w:t>
            </w:r>
          </w:p>
        </w:tc>
        <w:tc>
          <w:tcPr>
            <w:tcW w:w="4712" w:type="dxa"/>
          </w:tcPr>
          <w:p w:rsidR="00457F64" w:rsidRPr="00DB3BC6" w:rsidRDefault="00457F64" w:rsidP="004E3CCB">
            <w:r w:rsidRPr="00DB3BC6">
              <w:t>Рынок в сфере наружной рекламы</w:t>
            </w:r>
          </w:p>
        </w:tc>
        <w:tc>
          <w:tcPr>
            <w:tcW w:w="1560" w:type="dxa"/>
          </w:tcPr>
          <w:p w:rsidR="00457F64" w:rsidRPr="00DB3BC6" w:rsidRDefault="00457F64" w:rsidP="004E3CCB">
            <w:pPr>
              <w:jc w:val="center"/>
            </w:pPr>
            <w:r w:rsidRPr="00DB3BC6">
              <w:t>100%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0%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0%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33,3%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66,6%</w:t>
            </w:r>
          </w:p>
        </w:tc>
        <w:tc>
          <w:tcPr>
            <w:tcW w:w="1701" w:type="dxa"/>
          </w:tcPr>
          <w:p w:rsidR="00457F64" w:rsidRPr="00DB3BC6" w:rsidRDefault="00457F64" w:rsidP="004E3CCB">
            <w:pPr>
              <w:jc w:val="center"/>
            </w:pPr>
            <w:r w:rsidRPr="00DB3BC6">
              <w:t>100%</w:t>
            </w:r>
          </w:p>
        </w:tc>
      </w:tr>
    </w:tbl>
    <w:p w:rsidR="00DB3BC6" w:rsidRDefault="00DB3BC6" w:rsidP="00C121C3">
      <w:pPr>
        <w:jc w:val="center"/>
        <w:rPr>
          <w:sz w:val="28"/>
          <w:szCs w:val="28"/>
        </w:rPr>
        <w:sectPr w:rsidR="00DB3BC6" w:rsidSect="005D68A3">
          <w:headerReference w:type="first" r:id="rId13"/>
          <w:pgSz w:w="16838" w:h="11906" w:orient="landscape"/>
          <w:pgMar w:top="1701" w:right="1134" w:bottom="567" w:left="1134" w:header="709" w:footer="578" w:gutter="0"/>
          <w:pgNumType w:start="1"/>
          <w:cols w:space="708"/>
          <w:titlePg/>
          <w:docGrid w:linePitch="360"/>
        </w:sectPr>
      </w:pPr>
    </w:p>
    <w:p w:rsidR="00C121C3" w:rsidRDefault="00DB3BC6" w:rsidP="00DB3BC6">
      <w:pPr>
        <w:ind w:left="9926"/>
      </w:pPr>
      <w:r w:rsidRPr="00DB3BC6">
        <w:lastRenderedPageBreak/>
        <w:t>Приложение</w:t>
      </w:r>
    </w:p>
    <w:p w:rsidR="00DB3BC6" w:rsidRPr="00DB3BC6" w:rsidRDefault="00DB3BC6" w:rsidP="00DB3BC6">
      <w:pPr>
        <w:ind w:left="9926"/>
      </w:pPr>
    </w:p>
    <w:p w:rsidR="00DB3BC6" w:rsidRDefault="00DB3BC6" w:rsidP="00DB3BC6">
      <w:pPr>
        <w:ind w:left="9926"/>
      </w:pPr>
      <w:r w:rsidRPr="00DB3BC6">
        <w:t>к перечню ключевых показателей</w:t>
      </w:r>
      <w:r>
        <w:t xml:space="preserve"> </w:t>
      </w:r>
      <w:r w:rsidRPr="00DB3BC6">
        <w:t xml:space="preserve">развития </w:t>
      </w:r>
    </w:p>
    <w:p w:rsidR="00DB3BC6" w:rsidRDefault="00DB3BC6" w:rsidP="00DB3BC6">
      <w:pPr>
        <w:ind w:left="9926"/>
      </w:pPr>
      <w:r w:rsidRPr="00DB3BC6">
        <w:t>конкуренции отраслях (сферах)</w:t>
      </w:r>
      <w:r>
        <w:t xml:space="preserve"> </w:t>
      </w:r>
      <w:r w:rsidRPr="00DB3BC6">
        <w:t xml:space="preserve">экономики </w:t>
      </w:r>
    </w:p>
    <w:p w:rsidR="00DB3BC6" w:rsidRPr="00DB3BC6" w:rsidRDefault="00DB3BC6" w:rsidP="00DB3BC6">
      <w:pPr>
        <w:ind w:left="9926"/>
      </w:pPr>
      <w:r w:rsidRPr="00DB3BC6">
        <w:t>Ямало-Ненецкого автономного округа</w:t>
      </w:r>
    </w:p>
    <w:p w:rsidR="00DB3BC6" w:rsidRDefault="00DB3BC6" w:rsidP="00C121C3">
      <w:pPr>
        <w:jc w:val="center"/>
        <w:rPr>
          <w:sz w:val="28"/>
          <w:szCs w:val="28"/>
        </w:rPr>
      </w:pPr>
    </w:p>
    <w:p w:rsidR="00DB3BC6" w:rsidRPr="00DB3BC6" w:rsidRDefault="004C0163" w:rsidP="005B2CBC">
      <w:pPr>
        <w:jc w:val="center"/>
        <w:rPr>
          <w:b/>
        </w:rPr>
      </w:pPr>
      <w:r w:rsidRPr="00DB3BC6">
        <w:rPr>
          <w:b/>
        </w:rPr>
        <w:t>Р</w:t>
      </w:r>
      <w:r w:rsidR="00DB3BC6" w:rsidRPr="00DB3BC6">
        <w:rPr>
          <w:b/>
        </w:rPr>
        <w:t>АСШИФРОВКА</w:t>
      </w:r>
      <w:r w:rsidRPr="00DB3BC6">
        <w:rPr>
          <w:b/>
        </w:rPr>
        <w:t xml:space="preserve"> </w:t>
      </w:r>
      <w:r w:rsidR="00DB3BC6" w:rsidRPr="00DB3BC6">
        <w:rPr>
          <w:b/>
        </w:rPr>
        <w:t xml:space="preserve">РАСЧЕТА </w:t>
      </w:r>
    </w:p>
    <w:p w:rsidR="004C0163" w:rsidRPr="00DB3BC6" w:rsidRDefault="004C0163" w:rsidP="005B2CBC">
      <w:pPr>
        <w:jc w:val="center"/>
      </w:pPr>
      <w:r w:rsidRPr="00DB3BC6">
        <w:t>ключевого показателя рынка медицинских услуг</w:t>
      </w:r>
    </w:p>
    <w:p w:rsidR="004C0163" w:rsidRPr="00FF3FC6" w:rsidRDefault="004C0163" w:rsidP="004C0163">
      <w:pPr>
        <w:ind w:left="2829" w:firstLine="709"/>
        <w:jc w:val="center"/>
        <w:rPr>
          <w:sz w:val="16"/>
          <w:szCs w:val="16"/>
        </w:rPr>
      </w:pPr>
    </w:p>
    <w:tbl>
      <w:tblPr>
        <w:tblStyle w:val="a9"/>
        <w:tblpPr w:leftFromText="180" w:rightFromText="180" w:vertAnchor="text" w:horzAnchor="margin" w:tblpY="172"/>
        <w:tblW w:w="15276" w:type="dxa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1843"/>
        <w:gridCol w:w="1842"/>
        <w:gridCol w:w="1985"/>
        <w:gridCol w:w="1843"/>
      </w:tblGrid>
      <w:tr w:rsidR="004C0163" w:rsidRPr="00DB3BC6" w:rsidTr="00554BBF">
        <w:trPr>
          <w:trHeight w:val="277"/>
        </w:trPr>
        <w:tc>
          <w:tcPr>
            <w:tcW w:w="675" w:type="dxa"/>
            <w:vMerge w:val="restart"/>
          </w:tcPr>
          <w:p w:rsidR="004C0163" w:rsidRPr="00DB3BC6" w:rsidRDefault="004C0163" w:rsidP="005B2CBC">
            <w:pPr>
              <w:jc w:val="center"/>
            </w:pPr>
            <w:r w:rsidRPr="00DB3BC6">
              <w:t>№</w:t>
            </w:r>
            <w:r w:rsidR="00554BBF">
              <w:t xml:space="preserve"> </w:t>
            </w:r>
            <w:proofErr w:type="gramStart"/>
            <w:r w:rsidR="00554BBF">
              <w:t>п</w:t>
            </w:r>
            <w:proofErr w:type="gramEnd"/>
            <w:r w:rsidR="00554BBF">
              <w:t>/п</w:t>
            </w:r>
          </w:p>
        </w:tc>
        <w:tc>
          <w:tcPr>
            <w:tcW w:w="3828" w:type="dxa"/>
            <w:vMerge w:val="restart"/>
          </w:tcPr>
          <w:p w:rsidR="004C0163" w:rsidRPr="00DB3BC6" w:rsidRDefault="004C0163" w:rsidP="005B2CBC">
            <w:pPr>
              <w:jc w:val="center"/>
            </w:pPr>
            <w:r w:rsidRPr="00DB3BC6">
              <w:t>Наименование</w:t>
            </w:r>
          </w:p>
        </w:tc>
        <w:tc>
          <w:tcPr>
            <w:tcW w:w="3260" w:type="dxa"/>
            <w:vMerge w:val="restart"/>
          </w:tcPr>
          <w:p w:rsidR="000C72A7" w:rsidRDefault="004C0163" w:rsidP="00DB3BC6">
            <w:pPr>
              <w:jc w:val="center"/>
            </w:pPr>
            <w:r w:rsidRPr="00DB3BC6">
              <w:t>Значение ключевого показателя в Я</w:t>
            </w:r>
            <w:r w:rsidR="00DB3BC6">
              <w:t>мало-Ненецком автономном округе</w:t>
            </w:r>
            <w:r w:rsidRPr="00DB3BC6">
              <w:t xml:space="preserve"> </w:t>
            </w:r>
            <w:r w:rsidR="000C72A7">
              <w:t xml:space="preserve">по </w:t>
            </w:r>
            <w:r w:rsidRPr="00DB3BC6">
              <w:t xml:space="preserve">состоянию </w:t>
            </w:r>
          </w:p>
          <w:p w:rsidR="004C0163" w:rsidRPr="00DB3BC6" w:rsidRDefault="004C0163" w:rsidP="0075336C">
            <w:pPr>
              <w:jc w:val="center"/>
            </w:pPr>
            <w:r w:rsidRPr="00DB3BC6">
              <w:t>на 01.01.2018</w:t>
            </w:r>
            <w:r w:rsidR="00554BBF">
              <w:t xml:space="preserve"> (</w:t>
            </w:r>
            <w:r w:rsidRPr="00DB3BC6">
              <w:t>%</w:t>
            </w:r>
            <w:r w:rsidR="00554BBF">
              <w:t>)</w:t>
            </w:r>
          </w:p>
        </w:tc>
        <w:tc>
          <w:tcPr>
            <w:tcW w:w="7513" w:type="dxa"/>
            <w:gridSpan w:val="4"/>
          </w:tcPr>
          <w:p w:rsidR="004C0163" w:rsidRPr="00DB3BC6" w:rsidRDefault="004C0163" w:rsidP="00373B5D">
            <w:pPr>
              <w:jc w:val="center"/>
            </w:pPr>
            <w:r w:rsidRPr="00DB3BC6">
              <w:t>Значение ключевого показателя на плановый период</w:t>
            </w:r>
            <w:proofErr w:type="gramStart"/>
            <w:r w:rsidR="00373B5D">
              <w:t xml:space="preserve"> (</w:t>
            </w:r>
            <w:r w:rsidRPr="00DB3BC6">
              <w:t>%</w:t>
            </w:r>
            <w:r w:rsidR="00373B5D">
              <w:t>)</w:t>
            </w:r>
            <w:proofErr w:type="gramEnd"/>
          </w:p>
        </w:tc>
      </w:tr>
      <w:tr w:rsidR="004C0163" w:rsidRPr="00DB3BC6" w:rsidTr="00554BBF">
        <w:tc>
          <w:tcPr>
            <w:tcW w:w="675" w:type="dxa"/>
            <w:vMerge/>
          </w:tcPr>
          <w:p w:rsidR="004C0163" w:rsidRPr="00DB3BC6" w:rsidRDefault="004C0163" w:rsidP="007E73D7"/>
        </w:tc>
        <w:tc>
          <w:tcPr>
            <w:tcW w:w="3828" w:type="dxa"/>
            <w:vMerge/>
          </w:tcPr>
          <w:p w:rsidR="004C0163" w:rsidRPr="00DB3BC6" w:rsidRDefault="004C0163" w:rsidP="007E73D7"/>
        </w:tc>
        <w:tc>
          <w:tcPr>
            <w:tcW w:w="3260" w:type="dxa"/>
            <w:vMerge/>
          </w:tcPr>
          <w:p w:rsidR="004C0163" w:rsidRPr="00DB3BC6" w:rsidRDefault="004C0163" w:rsidP="007E73D7">
            <w:pPr>
              <w:jc w:val="center"/>
            </w:pPr>
          </w:p>
        </w:tc>
        <w:tc>
          <w:tcPr>
            <w:tcW w:w="1843" w:type="dxa"/>
          </w:tcPr>
          <w:p w:rsidR="004C0163" w:rsidRPr="00DB3BC6" w:rsidRDefault="004C0163" w:rsidP="000C72A7">
            <w:pPr>
              <w:jc w:val="center"/>
            </w:pPr>
            <w:r w:rsidRPr="00DB3BC6">
              <w:t xml:space="preserve">на 01.01.2019 </w:t>
            </w:r>
          </w:p>
        </w:tc>
        <w:tc>
          <w:tcPr>
            <w:tcW w:w="1842" w:type="dxa"/>
          </w:tcPr>
          <w:p w:rsidR="004C0163" w:rsidRPr="00DB3BC6" w:rsidRDefault="004C0163" w:rsidP="000C72A7">
            <w:pPr>
              <w:jc w:val="center"/>
            </w:pPr>
            <w:r w:rsidRPr="00DB3BC6">
              <w:t xml:space="preserve">на 01.01.2020 </w:t>
            </w:r>
          </w:p>
        </w:tc>
        <w:tc>
          <w:tcPr>
            <w:tcW w:w="1985" w:type="dxa"/>
          </w:tcPr>
          <w:p w:rsidR="004C0163" w:rsidRPr="00DB3BC6" w:rsidRDefault="004C0163" w:rsidP="000C72A7">
            <w:pPr>
              <w:jc w:val="center"/>
            </w:pPr>
            <w:r w:rsidRPr="00DB3BC6">
              <w:t xml:space="preserve">на 01.01.2021 </w:t>
            </w:r>
          </w:p>
        </w:tc>
        <w:tc>
          <w:tcPr>
            <w:tcW w:w="1843" w:type="dxa"/>
          </w:tcPr>
          <w:p w:rsidR="004C0163" w:rsidRPr="00DB3BC6" w:rsidRDefault="004C0163" w:rsidP="000C72A7">
            <w:pPr>
              <w:jc w:val="center"/>
            </w:pPr>
            <w:r w:rsidRPr="00DB3BC6">
              <w:t>на 01.01.2022 </w:t>
            </w:r>
          </w:p>
        </w:tc>
      </w:tr>
      <w:tr w:rsidR="00554BBF" w:rsidRPr="00DB3BC6" w:rsidTr="00554BBF">
        <w:tc>
          <w:tcPr>
            <w:tcW w:w="675" w:type="dxa"/>
          </w:tcPr>
          <w:p w:rsidR="00554BBF" w:rsidRPr="00DB3BC6" w:rsidRDefault="00554BBF" w:rsidP="00554BBF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54BBF" w:rsidRPr="00DB3BC6" w:rsidRDefault="00554BBF" w:rsidP="00554BBF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554BBF" w:rsidRPr="00DB3BC6" w:rsidRDefault="00554BBF" w:rsidP="00554BB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54BBF" w:rsidRPr="00DB3BC6" w:rsidRDefault="00554BBF" w:rsidP="00554BBF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554BBF" w:rsidRPr="00DB3BC6" w:rsidRDefault="00554BBF" w:rsidP="00554BBF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554BBF" w:rsidRPr="00DB3BC6" w:rsidRDefault="00554BBF" w:rsidP="00554BBF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554BBF" w:rsidRPr="00DB3BC6" w:rsidRDefault="00554BBF" w:rsidP="00554BBF">
            <w:pPr>
              <w:jc w:val="center"/>
            </w:pPr>
            <w:r>
              <w:t>7</w:t>
            </w:r>
          </w:p>
        </w:tc>
      </w:tr>
      <w:tr w:rsidR="004C0163" w:rsidRPr="00DB3BC6" w:rsidTr="00554BBF">
        <w:tc>
          <w:tcPr>
            <w:tcW w:w="675" w:type="dxa"/>
          </w:tcPr>
          <w:p w:rsidR="004C0163" w:rsidRPr="00DB3BC6" w:rsidRDefault="004C0163" w:rsidP="00554BBF">
            <w:pPr>
              <w:jc w:val="center"/>
            </w:pPr>
            <w:r w:rsidRPr="00DB3BC6">
              <w:t>1</w:t>
            </w:r>
            <w:r w:rsidR="00554BBF">
              <w:t>.</w:t>
            </w:r>
          </w:p>
        </w:tc>
        <w:tc>
          <w:tcPr>
            <w:tcW w:w="3828" w:type="dxa"/>
          </w:tcPr>
          <w:p w:rsidR="004C0163" w:rsidRPr="00DB3BC6" w:rsidRDefault="004C0163" w:rsidP="007E73D7">
            <w:r w:rsidRPr="00DB3BC6">
              <w:t>Терапия</w:t>
            </w:r>
          </w:p>
        </w:tc>
        <w:tc>
          <w:tcPr>
            <w:tcW w:w="3260" w:type="dxa"/>
          </w:tcPr>
          <w:p w:rsidR="004C0163" w:rsidRPr="00DB3BC6" w:rsidRDefault="004C0163" w:rsidP="007E73D7">
            <w:pPr>
              <w:jc w:val="center"/>
            </w:pPr>
            <w:r w:rsidRPr="00DB3BC6">
              <w:t>61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61</w:t>
            </w:r>
          </w:p>
        </w:tc>
        <w:tc>
          <w:tcPr>
            <w:tcW w:w="1842" w:type="dxa"/>
          </w:tcPr>
          <w:p w:rsidR="004C0163" w:rsidRPr="00DB3BC6" w:rsidRDefault="004C0163" w:rsidP="007E73D7">
            <w:pPr>
              <w:jc w:val="center"/>
            </w:pPr>
            <w:r w:rsidRPr="00DB3BC6">
              <w:t>61</w:t>
            </w:r>
          </w:p>
        </w:tc>
        <w:tc>
          <w:tcPr>
            <w:tcW w:w="1985" w:type="dxa"/>
          </w:tcPr>
          <w:p w:rsidR="004C0163" w:rsidRPr="00DB3BC6" w:rsidRDefault="004C0163" w:rsidP="007E73D7">
            <w:pPr>
              <w:jc w:val="center"/>
            </w:pPr>
            <w:r w:rsidRPr="00DB3BC6">
              <w:t>61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61</w:t>
            </w:r>
          </w:p>
        </w:tc>
      </w:tr>
      <w:tr w:rsidR="004C0163" w:rsidRPr="00DB3BC6" w:rsidTr="00554BBF">
        <w:tc>
          <w:tcPr>
            <w:tcW w:w="675" w:type="dxa"/>
          </w:tcPr>
          <w:p w:rsidR="004C0163" w:rsidRPr="00DB3BC6" w:rsidRDefault="004C0163" w:rsidP="00554BBF">
            <w:pPr>
              <w:jc w:val="center"/>
            </w:pPr>
            <w:r w:rsidRPr="00DB3BC6">
              <w:t>2</w:t>
            </w:r>
            <w:r w:rsidR="00554BBF">
              <w:t>.</w:t>
            </w:r>
          </w:p>
        </w:tc>
        <w:tc>
          <w:tcPr>
            <w:tcW w:w="3828" w:type="dxa"/>
          </w:tcPr>
          <w:p w:rsidR="004C0163" w:rsidRPr="00DB3BC6" w:rsidRDefault="004C0163" w:rsidP="007E73D7">
            <w:r w:rsidRPr="00DB3BC6">
              <w:t>Неврология</w:t>
            </w:r>
          </w:p>
        </w:tc>
        <w:tc>
          <w:tcPr>
            <w:tcW w:w="3260" w:type="dxa"/>
          </w:tcPr>
          <w:p w:rsidR="004C0163" w:rsidRPr="00DB3BC6" w:rsidRDefault="004C0163" w:rsidP="007E73D7">
            <w:pPr>
              <w:jc w:val="center"/>
            </w:pPr>
            <w:r w:rsidRPr="00DB3BC6">
              <w:t>49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49</w:t>
            </w:r>
          </w:p>
        </w:tc>
        <w:tc>
          <w:tcPr>
            <w:tcW w:w="1842" w:type="dxa"/>
          </w:tcPr>
          <w:p w:rsidR="004C0163" w:rsidRPr="00DB3BC6" w:rsidRDefault="004C0163" w:rsidP="007E73D7">
            <w:pPr>
              <w:jc w:val="center"/>
            </w:pPr>
            <w:r w:rsidRPr="00DB3BC6">
              <w:t>49</w:t>
            </w:r>
          </w:p>
        </w:tc>
        <w:tc>
          <w:tcPr>
            <w:tcW w:w="1985" w:type="dxa"/>
          </w:tcPr>
          <w:p w:rsidR="004C0163" w:rsidRPr="00DB3BC6" w:rsidRDefault="004C0163" w:rsidP="007E73D7">
            <w:pPr>
              <w:jc w:val="center"/>
            </w:pPr>
            <w:r w:rsidRPr="00DB3BC6">
              <w:t>49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49</w:t>
            </w:r>
          </w:p>
        </w:tc>
      </w:tr>
      <w:tr w:rsidR="004C0163" w:rsidRPr="00DB3BC6" w:rsidTr="00554BBF">
        <w:tc>
          <w:tcPr>
            <w:tcW w:w="675" w:type="dxa"/>
          </w:tcPr>
          <w:p w:rsidR="004C0163" w:rsidRPr="00DB3BC6" w:rsidRDefault="004C0163" w:rsidP="00554BBF">
            <w:pPr>
              <w:jc w:val="center"/>
            </w:pPr>
            <w:r w:rsidRPr="00DB3BC6">
              <w:t>3</w:t>
            </w:r>
            <w:r w:rsidR="00554BBF">
              <w:t>.</w:t>
            </w:r>
          </w:p>
        </w:tc>
        <w:tc>
          <w:tcPr>
            <w:tcW w:w="3828" w:type="dxa"/>
          </w:tcPr>
          <w:p w:rsidR="004C0163" w:rsidRPr="00DB3BC6" w:rsidRDefault="004C0163" w:rsidP="007E73D7">
            <w:r w:rsidRPr="00DB3BC6">
              <w:t>Акушерство</w:t>
            </w:r>
          </w:p>
        </w:tc>
        <w:tc>
          <w:tcPr>
            <w:tcW w:w="3260" w:type="dxa"/>
          </w:tcPr>
          <w:p w:rsidR="004C0163" w:rsidRPr="00DB3BC6" w:rsidRDefault="004C0163" w:rsidP="007E73D7">
            <w:pPr>
              <w:jc w:val="center"/>
            </w:pPr>
            <w:r w:rsidRPr="00DB3BC6">
              <w:t>56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56</w:t>
            </w:r>
          </w:p>
        </w:tc>
        <w:tc>
          <w:tcPr>
            <w:tcW w:w="1842" w:type="dxa"/>
          </w:tcPr>
          <w:p w:rsidR="004C0163" w:rsidRPr="00DB3BC6" w:rsidRDefault="004C0163" w:rsidP="007E73D7">
            <w:pPr>
              <w:jc w:val="center"/>
            </w:pPr>
            <w:r w:rsidRPr="00DB3BC6">
              <w:t>56</w:t>
            </w:r>
          </w:p>
        </w:tc>
        <w:tc>
          <w:tcPr>
            <w:tcW w:w="1985" w:type="dxa"/>
          </w:tcPr>
          <w:p w:rsidR="004C0163" w:rsidRPr="00DB3BC6" w:rsidRDefault="004C0163" w:rsidP="007E73D7">
            <w:pPr>
              <w:jc w:val="center"/>
            </w:pPr>
            <w:r w:rsidRPr="00DB3BC6">
              <w:t>56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56</w:t>
            </w:r>
          </w:p>
        </w:tc>
      </w:tr>
      <w:tr w:rsidR="004C0163" w:rsidRPr="00DB3BC6" w:rsidTr="00554BBF">
        <w:tc>
          <w:tcPr>
            <w:tcW w:w="675" w:type="dxa"/>
          </w:tcPr>
          <w:p w:rsidR="004C0163" w:rsidRPr="00DB3BC6" w:rsidRDefault="004C0163" w:rsidP="00554BBF">
            <w:pPr>
              <w:jc w:val="center"/>
            </w:pPr>
            <w:r w:rsidRPr="00DB3BC6">
              <w:t>4</w:t>
            </w:r>
            <w:r w:rsidR="00554BBF">
              <w:t>.</w:t>
            </w:r>
          </w:p>
        </w:tc>
        <w:tc>
          <w:tcPr>
            <w:tcW w:w="3828" w:type="dxa"/>
          </w:tcPr>
          <w:p w:rsidR="004C0163" w:rsidRPr="00DB3BC6" w:rsidRDefault="004C0163" w:rsidP="007E73D7">
            <w:r w:rsidRPr="00DB3BC6">
              <w:t>Стоматология</w:t>
            </w:r>
          </w:p>
        </w:tc>
        <w:tc>
          <w:tcPr>
            <w:tcW w:w="3260" w:type="dxa"/>
          </w:tcPr>
          <w:p w:rsidR="004C0163" w:rsidRPr="00DB3BC6" w:rsidRDefault="004C0163" w:rsidP="007E73D7">
            <w:pPr>
              <w:jc w:val="center"/>
            </w:pPr>
            <w:r w:rsidRPr="00DB3BC6">
              <w:t>72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72</w:t>
            </w:r>
          </w:p>
        </w:tc>
        <w:tc>
          <w:tcPr>
            <w:tcW w:w="1842" w:type="dxa"/>
          </w:tcPr>
          <w:p w:rsidR="004C0163" w:rsidRPr="00DB3BC6" w:rsidRDefault="004C0163" w:rsidP="007E73D7">
            <w:pPr>
              <w:jc w:val="center"/>
            </w:pPr>
            <w:r w:rsidRPr="00DB3BC6">
              <w:t>72</w:t>
            </w:r>
          </w:p>
        </w:tc>
        <w:tc>
          <w:tcPr>
            <w:tcW w:w="1985" w:type="dxa"/>
          </w:tcPr>
          <w:p w:rsidR="004C0163" w:rsidRPr="00DB3BC6" w:rsidRDefault="004C0163" w:rsidP="007E73D7">
            <w:pPr>
              <w:jc w:val="center"/>
            </w:pPr>
            <w:r w:rsidRPr="00DB3BC6">
              <w:t>72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72</w:t>
            </w:r>
          </w:p>
        </w:tc>
      </w:tr>
      <w:tr w:rsidR="004C0163" w:rsidRPr="00DB3BC6" w:rsidTr="00554BBF">
        <w:tc>
          <w:tcPr>
            <w:tcW w:w="675" w:type="dxa"/>
          </w:tcPr>
          <w:p w:rsidR="004C0163" w:rsidRPr="00DB3BC6" w:rsidRDefault="004C0163" w:rsidP="00554BBF">
            <w:pPr>
              <w:jc w:val="center"/>
            </w:pPr>
            <w:r w:rsidRPr="00DB3BC6">
              <w:t>5</w:t>
            </w:r>
            <w:r w:rsidR="00554BBF">
              <w:t>.</w:t>
            </w:r>
          </w:p>
        </w:tc>
        <w:tc>
          <w:tcPr>
            <w:tcW w:w="3828" w:type="dxa"/>
          </w:tcPr>
          <w:p w:rsidR="004C0163" w:rsidRPr="00DB3BC6" w:rsidRDefault="004C0163" w:rsidP="007E73D7">
            <w:r w:rsidRPr="00DB3BC6">
              <w:t>Педиатрия</w:t>
            </w:r>
          </w:p>
        </w:tc>
        <w:tc>
          <w:tcPr>
            <w:tcW w:w="3260" w:type="dxa"/>
          </w:tcPr>
          <w:p w:rsidR="004C0163" w:rsidRPr="00DB3BC6" w:rsidRDefault="004C0163" w:rsidP="007E73D7">
            <w:pPr>
              <w:jc w:val="center"/>
            </w:pPr>
            <w:r w:rsidRPr="00DB3BC6">
              <w:t>36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36</w:t>
            </w:r>
          </w:p>
        </w:tc>
        <w:tc>
          <w:tcPr>
            <w:tcW w:w="1842" w:type="dxa"/>
          </w:tcPr>
          <w:p w:rsidR="004C0163" w:rsidRPr="00DB3BC6" w:rsidRDefault="004C0163" w:rsidP="007E73D7">
            <w:pPr>
              <w:jc w:val="center"/>
            </w:pPr>
            <w:r w:rsidRPr="00DB3BC6">
              <w:t>36</w:t>
            </w:r>
          </w:p>
        </w:tc>
        <w:tc>
          <w:tcPr>
            <w:tcW w:w="1985" w:type="dxa"/>
          </w:tcPr>
          <w:p w:rsidR="004C0163" w:rsidRPr="00DB3BC6" w:rsidRDefault="004C0163" w:rsidP="007E73D7">
            <w:pPr>
              <w:jc w:val="center"/>
            </w:pPr>
            <w:r w:rsidRPr="00DB3BC6">
              <w:t>36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36</w:t>
            </w:r>
          </w:p>
        </w:tc>
      </w:tr>
      <w:tr w:rsidR="004C0163" w:rsidRPr="00DB3BC6" w:rsidTr="00554BBF">
        <w:tc>
          <w:tcPr>
            <w:tcW w:w="675" w:type="dxa"/>
          </w:tcPr>
          <w:p w:rsidR="004C0163" w:rsidRPr="00DB3BC6" w:rsidRDefault="004C0163" w:rsidP="00554BBF">
            <w:pPr>
              <w:jc w:val="center"/>
            </w:pPr>
            <w:r w:rsidRPr="00DB3BC6">
              <w:t>6</w:t>
            </w:r>
            <w:r w:rsidR="00554BBF">
              <w:t>.</w:t>
            </w:r>
          </w:p>
        </w:tc>
        <w:tc>
          <w:tcPr>
            <w:tcW w:w="3828" w:type="dxa"/>
          </w:tcPr>
          <w:p w:rsidR="004C0163" w:rsidRPr="00DB3BC6" w:rsidRDefault="004C0163" w:rsidP="007E73D7">
            <w:r w:rsidRPr="00DB3BC6">
              <w:t>Офтальмология</w:t>
            </w:r>
          </w:p>
        </w:tc>
        <w:tc>
          <w:tcPr>
            <w:tcW w:w="3260" w:type="dxa"/>
          </w:tcPr>
          <w:p w:rsidR="004C0163" w:rsidRPr="00DB3BC6" w:rsidRDefault="004C0163" w:rsidP="007E73D7">
            <w:pPr>
              <w:jc w:val="center"/>
            </w:pPr>
            <w:r w:rsidRPr="00DB3BC6">
              <w:t>56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56</w:t>
            </w:r>
          </w:p>
        </w:tc>
        <w:tc>
          <w:tcPr>
            <w:tcW w:w="1842" w:type="dxa"/>
          </w:tcPr>
          <w:p w:rsidR="004C0163" w:rsidRPr="00DB3BC6" w:rsidRDefault="004C0163" w:rsidP="007E73D7">
            <w:pPr>
              <w:jc w:val="center"/>
            </w:pPr>
            <w:r w:rsidRPr="00DB3BC6">
              <w:t>56</w:t>
            </w:r>
          </w:p>
        </w:tc>
        <w:tc>
          <w:tcPr>
            <w:tcW w:w="1985" w:type="dxa"/>
          </w:tcPr>
          <w:p w:rsidR="004C0163" w:rsidRPr="00DB3BC6" w:rsidRDefault="004C0163" w:rsidP="007E73D7">
            <w:pPr>
              <w:jc w:val="center"/>
            </w:pPr>
            <w:r w:rsidRPr="00DB3BC6">
              <w:t>56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56</w:t>
            </w:r>
          </w:p>
        </w:tc>
      </w:tr>
      <w:tr w:rsidR="004C0163" w:rsidRPr="00DB3BC6" w:rsidTr="00554BBF">
        <w:tc>
          <w:tcPr>
            <w:tcW w:w="675" w:type="dxa"/>
          </w:tcPr>
          <w:p w:rsidR="004C0163" w:rsidRPr="00DB3BC6" w:rsidRDefault="004C0163" w:rsidP="00554BBF">
            <w:pPr>
              <w:jc w:val="center"/>
            </w:pPr>
            <w:r w:rsidRPr="00DB3BC6">
              <w:t>7</w:t>
            </w:r>
            <w:r w:rsidR="00554BBF">
              <w:t>.</w:t>
            </w:r>
          </w:p>
        </w:tc>
        <w:tc>
          <w:tcPr>
            <w:tcW w:w="3828" w:type="dxa"/>
          </w:tcPr>
          <w:p w:rsidR="004C0163" w:rsidRPr="00DB3BC6" w:rsidRDefault="004C0163" w:rsidP="007E73D7">
            <w:r w:rsidRPr="00DB3BC6">
              <w:t xml:space="preserve">Хирургия </w:t>
            </w:r>
          </w:p>
        </w:tc>
        <w:tc>
          <w:tcPr>
            <w:tcW w:w="3260" w:type="dxa"/>
          </w:tcPr>
          <w:p w:rsidR="004C0163" w:rsidRPr="00DB3BC6" w:rsidRDefault="004C0163" w:rsidP="007E73D7">
            <w:pPr>
              <w:jc w:val="center"/>
            </w:pPr>
            <w:r w:rsidRPr="00DB3BC6">
              <w:t>37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37</w:t>
            </w:r>
          </w:p>
        </w:tc>
        <w:tc>
          <w:tcPr>
            <w:tcW w:w="1842" w:type="dxa"/>
          </w:tcPr>
          <w:p w:rsidR="004C0163" w:rsidRPr="00DB3BC6" w:rsidRDefault="004C0163" w:rsidP="007E73D7">
            <w:pPr>
              <w:jc w:val="center"/>
            </w:pPr>
            <w:r w:rsidRPr="00DB3BC6">
              <w:t>37</w:t>
            </w:r>
          </w:p>
        </w:tc>
        <w:tc>
          <w:tcPr>
            <w:tcW w:w="1985" w:type="dxa"/>
          </w:tcPr>
          <w:p w:rsidR="004C0163" w:rsidRPr="00DB3BC6" w:rsidRDefault="004C0163" w:rsidP="007E73D7">
            <w:pPr>
              <w:jc w:val="center"/>
            </w:pPr>
            <w:r w:rsidRPr="00DB3BC6">
              <w:t>37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37</w:t>
            </w:r>
          </w:p>
        </w:tc>
      </w:tr>
      <w:tr w:rsidR="004C0163" w:rsidRPr="00DB3BC6" w:rsidTr="00554BBF">
        <w:tc>
          <w:tcPr>
            <w:tcW w:w="675" w:type="dxa"/>
          </w:tcPr>
          <w:p w:rsidR="004C0163" w:rsidRPr="00DB3BC6" w:rsidRDefault="004C0163" w:rsidP="00554BBF">
            <w:pPr>
              <w:jc w:val="center"/>
            </w:pPr>
            <w:r w:rsidRPr="00DB3BC6">
              <w:t>8</w:t>
            </w:r>
            <w:r w:rsidR="00554BBF">
              <w:t>.</w:t>
            </w:r>
          </w:p>
        </w:tc>
        <w:tc>
          <w:tcPr>
            <w:tcW w:w="3828" w:type="dxa"/>
          </w:tcPr>
          <w:p w:rsidR="004C0163" w:rsidRPr="00DB3BC6" w:rsidRDefault="004C0163" w:rsidP="007E73D7">
            <w:r w:rsidRPr="00DB3BC6">
              <w:t>Эндокринология</w:t>
            </w:r>
          </w:p>
        </w:tc>
        <w:tc>
          <w:tcPr>
            <w:tcW w:w="3260" w:type="dxa"/>
          </w:tcPr>
          <w:p w:rsidR="004C0163" w:rsidRPr="00DB3BC6" w:rsidRDefault="004C0163" w:rsidP="007E73D7">
            <w:pPr>
              <w:jc w:val="center"/>
            </w:pPr>
            <w:r w:rsidRPr="00DB3BC6">
              <w:t>50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50</w:t>
            </w:r>
          </w:p>
        </w:tc>
        <w:tc>
          <w:tcPr>
            <w:tcW w:w="1842" w:type="dxa"/>
          </w:tcPr>
          <w:p w:rsidR="004C0163" w:rsidRPr="00DB3BC6" w:rsidRDefault="004C0163" w:rsidP="007E73D7">
            <w:pPr>
              <w:jc w:val="center"/>
            </w:pPr>
            <w:r w:rsidRPr="00DB3BC6">
              <w:t>50</w:t>
            </w:r>
          </w:p>
        </w:tc>
        <w:tc>
          <w:tcPr>
            <w:tcW w:w="1985" w:type="dxa"/>
          </w:tcPr>
          <w:p w:rsidR="004C0163" w:rsidRPr="00DB3BC6" w:rsidRDefault="004C0163" w:rsidP="007E73D7">
            <w:pPr>
              <w:jc w:val="center"/>
            </w:pPr>
            <w:r w:rsidRPr="00DB3BC6">
              <w:t>50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50</w:t>
            </w:r>
          </w:p>
        </w:tc>
      </w:tr>
      <w:tr w:rsidR="004C0163" w:rsidRPr="00DB3BC6" w:rsidTr="00554BBF">
        <w:trPr>
          <w:trHeight w:val="207"/>
        </w:trPr>
        <w:tc>
          <w:tcPr>
            <w:tcW w:w="675" w:type="dxa"/>
          </w:tcPr>
          <w:p w:rsidR="004C0163" w:rsidRPr="00DB3BC6" w:rsidRDefault="004C0163" w:rsidP="00554BBF">
            <w:pPr>
              <w:jc w:val="center"/>
            </w:pPr>
            <w:r w:rsidRPr="00DB3BC6">
              <w:t>9</w:t>
            </w:r>
            <w:r w:rsidR="00554BBF">
              <w:t>.</w:t>
            </w:r>
          </w:p>
        </w:tc>
        <w:tc>
          <w:tcPr>
            <w:tcW w:w="3828" w:type="dxa"/>
          </w:tcPr>
          <w:p w:rsidR="004C0163" w:rsidRPr="00DB3BC6" w:rsidRDefault="004C0163" w:rsidP="007E73D7">
            <w:r w:rsidRPr="00DB3BC6">
              <w:t>Кардиология</w:t>
            </w:r>
          </w:p>
        </w:tc>
        <w:tc>
          <w:tcPr>
            <w:tcW w:w="3260" w:type="dxa"/>
          </w:tcPr>
          <w:p w:rsidR="004C0163" w:rsidRPr="00DB3BC6" w:rsidRDefault="004C0163" w:rsidP="007E73D7">
            <w:pPr>
              <w:jc w:val="center"/>
            </w:pPr>
            <w:r w:rsidRPr="00DB3BC6">
              <w:t>5</w:t>
            </w:r>
            <w:r w:rsidR="00963F4A" w:rsidRPr="00DB3BC6">
              <w:t>3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5</w:t>
            </w:r>
            <w:r w:rsidR="00963F4A" w:rsidRPr="00DB3BC6">
              <w:t>3</w:t>
            </w:r>
          </w:p>
        </w:tc>
        <w:tc>
          <w:tcPr>
            <w:tcW w:w="1842" w:type="dxa"/>
          </w:tcPr>
          <w:p w:rsidR="004C0163" w:rsidRPr="00DB3BC6" w:rsidRDefault="004C0163" w:rsidP="007E73D7">
            <w:pPr>
              <w:jc w:val="center"/>
            </w:pPr>
            <w:r w:rsidRPr="00DB3BC6">
              <w:t>5</w:t>
            </w:r>
            <w:r w:rsidR="00963F4A" w:rsidRPr="00DB3BC6">
              <w:t>3</w:t>
            </w:r>
          </w:p>
        </w:tc>
        <w:tc>
          <w:tcPr>
            <w:tcW w:w="1985" w:type="dxa"/>
          </w:tcPr>
          <w:p w:rsidR="004C0163" w:rsidRPr="00DB3BC6" w:rsidRDefault="00963F4A" w:rsidP="007E73D7">
            <w:pPr>
              <w:jc w:val="center"/>
            </w:pPr>
            <w:r w:rsidRPr="00DB3BC6">
              <w:t>53</w:t>
            </w:r>
          </w:p>
        </w:tc>
        <w:tc>
          <w:tcPr>
            <w:tcW w:w="1843" w:type="dxa"/>
          </w:tcPr>
          <w:p w:rsidR="004C0163" w:rsidRPr="00DB3BC6" w:rsidRDefault="00963F4A" w:rsidP="007E73D7">
            <w:pPr>
              <w:jc w:val="center"/>
            </w:pPr>
            <w:r w:rsidRPr="00DB3BC6">
              <w:t>53</w:t>
            </w:r>
          </w:p>
        </w:tc>
      </w:tr>
      <w:tr w:rsidR="004C0163" w:rsidRPr="00DB3BC6" w:rsidTr="00554BBF">
        <w:tc>
          <w:tcPr>
            <w:tcW w:w="675" w:type="dxa"/>
          </w:tcPr>
          <w:p w:rsidR="004C0163" w:rsidRPr="00DB3BC6" w:rsidRDefault="004C0163" w:rsidP="00554BBF">
            <w:pPr>
              <w:jc w:val="center"/>
            </w:pPr>
            <w:r w:rsidRPr="00DB3BC6">
              <w:t>10</w:t>
            </w:r>
            <w:r w:rsidR="00554BBF">
              <w:t>.</w:t>
            </w:r>
          </w:p>
        </w:tc>
        <w:tc>
          <w:tcPr>
            <w:tcW w:w="3828" w:type="dxa"/>
          </w:tcPr>
          <w:p w:rsidR="004C0163" w:rsidRPr="00DB3BC6" w:rsidRDefault="004C0163" w:rsidP="007E73D7">
            <w:r w:rsidRPr="00DB3BC6">
              <w:t>Урология</w:t>
            </w:r>
          </w:p>
        </w:tc>
        <w:tc>
          <w:tcPr>
            <w:tcW w:w="3260" w:type="dxa"/>
          </w:tcPr>
          <w:p w:rsidR="004C0163" w:rsidRPr="00DB3BC6" w:rsidRDefault="004C0163" w:rsidP="007E73D7">
            <w:pPr>
              <w:jc w:val="center"/>
            </w:pPr>
            <w:r w:rsidRPr="00DB3BC6">
              <w:t>57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57</w:t>
            </w:r>
          </w:p>
        </w:tc>
        <w:tc>
          <w:tcPr>
            <w:tcW w:w="1842" w:type="dxa"/>
          </w:tcPr>
          <w:p w:rsidR="004C0163" w:rsidRPr="00DB3BC6" w:rsidRDefault="004C0163" w:rsidP="007E73D7">
            <w:pPr>
              <w:jc w:val="center"/>
            </w:pPr>
            <w:r w:rsidRPr="00DB3BC6">
              <w:t>57</w:t>
            </w:r>
          </w:p>
        </w:tc>
        <w:tc>
          <w:tcPr>
            <w:tcW w:w="1985" w:type="dxa"/>
          </w:tcPr>
          <w:p w:rsidR="004C0163" w:rsidRPr="00DB3BC6" w:rsidRDefault="004C0163" w:rsidP="007E73D7">
            <w:pPr>
              <w:jc w:val="center"/>
            </w:pPr>
            <w:r w:rsidRPr="00DB3BC6">
              <w:t>57</w:t>
            </w:r>
          </w:p>
        </w:tc>
        <w:tc>
          <w:tcPr>
            <w:tcW w:w="1843" w:type="dxa"/>
          </w:tcPr>
          <w:p w:rsidR="004C0163" w:rsidRPr="00DB3BC6" w:rsidRDefault="004C0163" w:rsidP="007E73D7">
            <w:pPr>
              <w:jc w:val="center"/>
            </w:pPr>
            <w:r w:rsidRPr="00DB3BC6">
              <w:t>57</w:t>
            </w:r>
          </w:p>
        </w:tc>
      </w:tr>
    </w:tbl>
    <w:p w:rsidR="004C0163" w:rsidRPr="00B56CBC" w:rsidRDefault="004C0163" w:rsidP="004C0163">
      <w:pPr>
        <w:rPr>
          <w:sz w:val="28"/>
          <w:szCs w:val="28"/>
        </w:rPr>
      </w:pPr>
    </w:p>
    <w:p w:rsidR="004C0163" w:rsidRDefault="004C0163" w:rsidP="00C121C3">
      <w:pPr>
        <w:jc w:val="center"/>
        <w:rPr>
          <w:sz w:val="28"/>
          <w:szCs w:val="28"/>
        </w:rPr>
      </w:pPr>
    </w:p>
    <w:sectPr w:rsidR="004C0163" w:rsidSect="005D68A3">
      <w:pgSz w:w="16838" w:h="11906" w:orient="landscape"/>
      <w:pgMar w:top="1701" w:right="1134" w:bottom="567" w:left="1134" w:header="709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6B" w:rsidRDefault="004C016B" w:rsidP="00B120A0">
      <w:r>
        <w:separator/>
      </w:r>
    </w:p>
  </w:endnote>
  <w:endnote w:type="continuationSeparator" w:id="0">
    <w:p w:rsidR="004C016B" w:rsidRDefault="004C016B" w:rsidP="00B1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6B" w:rsidRDefault="004C016B" w:rsidP="00B120A0">
      <w:r>
        <w:separator/>
      </w:r>
    </w:p>
  </w:footnote>
  <w:footnote w:type="continuationSeparator" w:id="0">
    <w:p w:rsidR="004C016B" w:rsidRDefault="004C016B" w:rsidP="00B1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C3" w:rsidRDefault="004F50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6D1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4E" w:rsidRDefault="004F50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6D10">
      <w:rPr>
        <w:noProof/>
      </w:rPr>
      <w:t>3</w:t>
    </w:r>
    <w:r>
      <w:rPr>
        <w:noProof/>
      </w:rPr>
      <w:fldChar w:fldCharType="end"/>
    </w:r>
  </w:p>
  <w:p w:rsidR="00932C4E" w:rsidRDefault="00932C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4E" w:rsidRPr="00932C4E" w:rsidRDefault="00932C4E" w:rsidP="00932C4E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4E" w:rsidRPr="00932C4E" w:rsidRDefault="00932C4E" w:rsidP="00932C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D7F"/>
    <w:multiLevelType w:val="multilevel"/>
    <w:tmpl w:val="DB0ABFB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1">
    <w:nsid w:val="062736B9"/>
    <w:multiLevelType w:val="hybridMultilevel"/>
    <w:tmpl w:val="812876C4"/>
    <w:lvl w:ilvl="0" w:tplc="9AAE9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D70D2C"/>
    <w:multiLevelType w:val="multilevel"/>
    <w:tmpl w:val="1D34C48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8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3">
    <w:nsid w:val="0C3C7F63"/>
    <w:multiLevelType w:val="multilevel"/>
    <w:tmpl w:val="984E7C8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56A3256"/>
    <w:multiLevelType w:val="hybridMultilevel"/>
    <w:tmpl w:val="9D345A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754262B"/>
    <w:multiLevelType w:val="hybridMultilevel"/>
    <w:tmpl w:val="A65C8C8E"/>
    <w:lvl w:ilvl="0" w:tplc="320A17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537DBB"/>
    <w:multiLevelType w:val="multilevel"/>
    <w:tmpl w:val="621AD66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94D3738"/>
    <w:multiLevelType w:val="hybridMultilevel"/>
    <w:tmpl w:val="F8F8FA62"/>
    <w:lvl w:ilvl="0" w:tplc="D3E44C9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">
    <w:nsid w:val="367A2ABE"/>
    <w:multiLevelType w:val="multilevel"/>
    <w:tmpl w:val="72B6254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79D103F"/>
    <w:multiLevelType w:val="multilevel"/>
    <w:tmpl w:val="12406B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7D2021E"/>
    <w:multiLevelType w:val="multilevel"/>
    <w:tmpl w:val="DD00EAA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9C667FA"/>
    <w:multiLevelType w:val="multilevel"/>
    <w:tmpl w:val="6F6E5B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753D5E"/>
    <w:multiLevelType w:val="multilevel"/>
    <w:tmpl w:val="F18E97E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2E153BD"/>
    <w:multiLevelType w:val="multilevel"/>
    <w:tmpl w:val="9886BF3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40A4D26"/>
    <w:multiLevelType w:val="multilevel"/>
    <w:tmpl w:val="3FB0962C"/>
    <w:lvl w:ilvl="0">
      <w:start w:val="1"/>
      <w:numFmt w:val="decimal"/>
      <w:lvlText w:val="%1."/>
      <w:lvlJc w:val="left"/>
      <w:pPr>
        <w:ind w:left="6373" w:hanging="652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39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67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1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4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cs="Times New Roman" w:hint="default"/>
      </w:rPr>
    </w:lvl>
  </w:abstractNum>
  <w:abstractNum w:abstractNumId="15">
    <w:nsid w:val="540F7CED"/>
    <w:multiLevelType w:val="hybridMultilevel"/>
    <w:tmpl w:val="E11688FA"/>
    <w:lvl w:ilvl="0" w:tplc="6CAC65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F836287"/>
    <w:multiLevelType w:val="multilevel"/>
    <w:tmpl w:val="730630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17">
    <w:nsid w:val="61844E74"/>
    <w:multiLevelType w:val="hybridMultilevel"/>
    <w:tmpl w:val="A9A497D6"/>
    <w:lvl w:ilvl="0" w:tplc="6EE6E728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8">
    <w:nsid w:val="61E72D08"/>
    <w:multiLevelType w:val="hybridMultilevel"/>
    <w:tmpl w:val="F26EFE12"/>
    <w:lvl w:ilvl="0" w:tplc="25FCB9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2B57D52"/>
    <w:multiLevelType w:val="multilevel"/>
    <w:tmpl w:val="0C68525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6B740184"/>
    <w:multiLevelType w:val="multilevel"/>
    <w:tmpl w:val="858E19B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  <w:b w:val="0"/>
      </w:rPr>
    </w:lvl>
    <w:lvl w:ilvl="2">
      <w:start w:val="13"/>
      <w:numFmt w:val="decimal"/>
      <w:lvlText w:val="%1.%2.%3"/>
      <w:lvlJc w:val="left"/>
      <w:pPr>
        <w:ind w:left="1458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</w:rPr>
    </w:lvl>
  </w:abstractNum>
  <w:abstractNum w:abstractNumId="21">
    <w:nsid w:val="72697691"/>
    <w:multiLevelType w:val="hybridMultilevel"/>
    <w:tmpl w:val="38F68E4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55580B"/>
    <w:multiLevelType w:val="hybridMultilevel"/>
    <w:tmpl w:val="75BE8C8A"/>
    <w:lvl w:ilvl="0" w:tplc="FC503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31068D"/>
    <w:multiLevelType w:val="hybridMultilevel"/>
    <w:tmpl w:val="FD38D55E"/>
    <w:lvl w:ilvl="0" w:tplc="ECF4DFB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3"/>
  </w:num>
  <w:num w:numId="5">
    <w:abstractNumId w:val="14"/>
  </w:num>
  <w:num w:numId="6">
    <w:abstractNumId w:val="21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16"/>
  </w:num>
  <w:num w:numId="12">
    <w:abstractNumId w:val="9"/>
  </w:num>
  <w:num w:numId="13">
    <w:abstractNumId w:val="20"/>
  </w:num>
  <w:num w:numId="14">
    <w:abstractNumId w:val="2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3"/>
  </w:num>
  <w:num w:numId="20">
    <w:abstractNumId w:val="5"/>
  </w:num>
  <w:num w:numId="21">
    <w:abstractNumId w:val="17"/>
  </w:num>
  <w:num w:numId="22">
    <w:abstractNumId w:val="4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C4"/>
    <w:rsid w:val="0000797A"/>
    <w:rsid w:val="00011FA2"/>
    <w:rsid w:val="000131E3"/>
    <w:rsid w:val="00031ED4"/>
    <w:rsid w:val="00044E0C"/>
    <w:rsid w:val="000458EC"/>
    <w:rsid w:val="00066990"/>
    <w:rsid w:val="00073AFA"/>
    <w:rsid w:val="00082146"/>
    <w:rsid w:val="000874B0"/>
    <w:rsid w:val="00092E74"/>
    <w:rsid w:val="00095ACE"/>
    <w:rsid w:val="000A1E64"/>
    <w:rsid w:val="000A44D0"/>
    <w:rsid w:val="000A46F6"/>
    <w:rsid w:val="000A6EF3"/>
    <w:rsid w:val="000B0B4F"/>
    <w:rsid w:val="000B51E1"/>
    <w:rsid w:val="000C72A7"/>
    <w:rsid w:val="000D3DEE"/>
    <w:rsid w:val="000D6BF8"/>
    <w:rsid w:val="000F0637"/>
    <w:rsid w:val="000F1C82"/>
    <w:rsid w:val="000F57F9"/>
    <w:rsid w:val="00117BE2"/>
    <w:rsid w:val="00121F1A"/>
    <w:rsid w:val="00132565"/>
    <w:rsid w:val="00141771"/>
    <w:rsid w:val="0014258F"/>
    <w:rsid w:val="00144B50"/>
    <w:rsid w:val="001466F8"/>
    <w:rsid w:val="00147BAB"/>
    <w:rsid w:val="00152D69"/>
    <w:rsid w:val="00154515"/>
    <w:rsid w:val="0015533B"/>
    <w:rsid w:val="00162AD8"/>
    <w:rsid w:val="001658C4"/>
    <w:rsid w:val="00167237"/>
    <w:rsid w:val="00167241"/>
    <w:rsid w:val="00167441"/>
    <w:rsid w:val="00167D50"/>
    <w:rsid w:val="00173345"/>
    <w:rsid w:val="00174277"/>
    <w:rsid w:val="001811FE"/>
    <w:rsid w:val="00197F1D"/>
    <w:rsid w:val="001A581D"/>
    <w:rsid w:val="001B6133"/>
    <w:rsid w:val="001C17E3"/>
    <w:rsid w:val="001C242C"/>
    <w:rsid w:val="001C5C51"/>
    <w:rsid w:val="001D75B4"/>
    <w:rsid w:val="001D7EB4"/>
    <w:rsid w:val="001F548B"/>
    <w:rsid w:val="001F6B08"/>
    <w:rsid w:val="001F77FD"/>
    <w:rsid w:val="00202481"/>
    <w:rsid w:val="002033B1"/>
    <w:rsid w:val="00205161"/>
    <w:rsid w:val="00206D49"/>
    <w:rsid w:val="00215046"/>
    <w:rsid w:val="0021533E"/>
    <w:rsid w:val="00217D70"/>
    <w:rsid w:val="00222B92"/>
    <w:rsid w:val="002235DE"/>
    <w:rsid w:val="00227198"/>
    <w:rsid w:val="00236D10"/>
    <w:rsid w:val="00250A68"/>
    <w:rsid w:val="0025672E"/>
    <w:rsid w:val="002607C3"/>
    <w:rsid w:val="00261230"/>
    <w:rsid w:val="00264F1A"/>
    <w:rsid w:val="00271BD5"/>
    <w:rsid w:val="00281A2F"/>
    <w:rsid w:val="00281C70"/>
    <w:rsid w:val="00290E76"/>
    <w:rsid w:val="002921D9"/>
    <w:rsid w:val="00293535"/>
    <w:rsid w:val="00293D5C"/>
    <w:rsid w:val="002A4FCA"/>
    <w:rsid w:val="002B2B75"/>
    <w:rsid w:val="002B63B3"/>
    <w:rsid w:val="002B7F88"/>
    <w:rsid w:val="002C1B8B"/>
    <w:rsid w:val="002C75D4"/>
    <w:rsid w:val="002E6C4C"/>
    <w:rsid w:val="002F2D36"/>
    <w:rsid w:val="0030047D"/>
    <w:rsid w:val="00301690"/>
    <w:rsid w:val="00303EB4"/>
    <w:rsid w:val="003126A2"/>
    <w:rsid w:val="00312716"/>
    <w:rsid w:val="00315F07"/>
    <w:rsid w:val="003230AD"/>
    <w:rsid w:val="0033395E"/>
    <w:rsid w:val="00340D9E"/>
    <w:rsid w:val="00343D26"/>
    <w:rsid w:val="00365742"/>
    <w:rsid w:val="00373B5D"/>
    <w:rsid w:val="00375928"/>
    <w:rsid w:val="0038346D"/>
    <w:rsid w:val="003932F1"/>
    <w:rsid w:val="00393713"/>
    <w:rsid w:val="00394012"/>
    <w:rsid w:val="003951B4"/>
    <w:rsid w:val="003A510E"/>
    <w:rsid w:val="003B5D91"/>
    <w:rsid w:val="003C2819"/>
    <w:rsid w:val="003C2C2A"/>
    <w:rsid w:val="003D2B7D"/>
    <w:rsid w:val="003D35F0"/>
    <w:rsid w:val="003D5D4E"/>
    <w:rsid w:val="003D6C27"/>
    <w:rsid w:val="003E0D3C"/>
    <w:rsid w:val="003E3E10"/>
    <w:rsid w:val="003F420E"/>
    <w:rsid w:val="0042156B"/>
    <w:rsid w:val="00422F01"/>
    <w:rsid w:val="00423FF9"/>
    <w:rsid w:val="004303DF"/>
    <w:rsid w:val="00436AB6"/>
    <w:rsid w:val="00437906"/>
    <w:rsid w:val="0044323D"/>
    <w:rsid w:val="00451A7B"/>
    <w:rsid w:val="004555E8"/>
    <w:rsid w:val="00456BFA"/>
    <w:rsid w:val="00457F64"/>
    <w:rsid w:val="00463088"/>
    <w:rsid w:val="004633C0"/>
    <w:rsid w:val="00467922"/>
    <w:rsid w:val="0049313E"/>
    <w:rsid w:val="004949AD"/>
    <w:rsid w:val="00497FAE"/>
    <w:rsid w:val="004B100F"/>
    <w:rsid w:val="004C0163"/>
    <w:rsid w:val="004C016B"/>
    <w:rsid w:val="004C14DA"/>
    <w:rsid w:val="004C4CB2"/>
    <w:rsid w:val="004E3CCB"/>
    <w:rsid w:val="004E3F37"/>
    <w:rsid w:val="004F50EA"/>
    <w:rsid w:val="00502FBF"/>
    <w:rsid w:val="005031F0"/>
    <w:rsid w:val="0050518D"/>
    <w:rsid w:val="00506BCB"/>
    <w:rsid w:val="00507C80"/>
    <w:rsid w:val="00512E8B"/>
    <w:rsid w:val="005244CA"/>
    <w:rsid w:val="00530BB7"/>
    <w:rsid w:val="005318E3"/>
    <w:rsid w:val="00534ABF"/>
    <w:rsid w:val="0054589C"/>
    <w:rsid w:val="005475F0"/>
    <w:rsid w:val="00554BBF"/>
    <w:rsid w:val="00554EEA"/>
    <w:rsid w:val="005566F2"/>
    <w:rsid w:val="00577072"/>
    <w:rsid w:val="00586A79"/>
    <w:rsid w:val="0059653E"/>
    <w:rsid w:val="005B05DC"/>
    <w:rsid w:val="005B0D63"/>
    <w:rsid w:val="005B25E9"/>
    <w:rsid w:val="005B2CBC"/>
    <w:rsid w:val="005B6E17"/>
    <w:rsid w:val="005C3223"/>
    <w:rsid w:val="005C7D65"/>
    <w:rsid w:val="005D68A3"/>
    <w:rsid w:val="005F1C8C"/>
    <w:rsid w:val="005F35F7"/>
    <w:rsid w:val="00607BAB"/>
    <w:rsid w:val="00622C49"/>
    <w:rsid w:val="00625501"/>
    <w:rsid w:val="00630917"/>
    <w:rsid w:val="00633A60"/>
    <w:rsid w:val="0063524D"/>
    <w:rsid w:val="006545B5"/>
    <w:rsid w:val="00664F40"/>
    <w:rsid w:val="006802D3"/>
    <w:rsid w:val="006851E8"/>
    <w:rsid w:val="00692344"/>
    <w:rsid w:val="00693D5E"/>
    <w:rsid w:val="00694E54"/>
    <w:rsid w:val="006975CC"/>
    <w:rsid w:val="006A5530"/>
    <w:rsid w:val="006A5B12"/>
    <w:rsid w:val="006B0F26"/>
    <w:rsid w:val="006B5E4E"/>
    <w:rsid w:val="006C4C73"/>
    <w:rsid w:val="006D66AF"/>
    <w:rsid w:val="006D7831"/>
    <w:rsid w:val="006E12EB"/>
    <w:rsid w:val="006E669D"/>
    <w:rsid w:val="006F5AAB"/>
    <w:rsid w:val="007045C5"/>
    <w:rsid w:val="007051A6"/>
    <w:rsid w:val="00707910"/>
    <w:rsid w:val="00710AC2"/>
    <w:rsid w:val="0071159A"/>
    <w:rsid w:val="00714334"/>
    <w:rsid w:val="00726A4B"/>
    <w:rsid w:val="00727E43"/>
    <w:rsid w:val="007423E2"/>
    <w:rsid w:val="0075336C"/>
    <w:rsid w:val="007551E6"/>
    <w:rsid w:val="00755E2B"/>
    <w:rsid w:val="00767F18"/>
    <w:rsid w:val="00770062"/>
    <w:rsid w:val="0077252D"/>
    <w:rsid w:val="00772A7C"/>
    <w:rsid w:val="00772C79"/>
    <w:rsid w:val="00777434"/>
    <w:rsid w:val="0078349F"/>
    <w:rsid w:val="00784397"/>
    <w:rsid w:val="00790B27"/>
    <w:rsid w:val="007925BA"/>
    <w:rsid w:val="0079605A"/>
    <w:rsid w:val="00796B8B"/>
    <w:rsid w:val="00797044"/>
    <w:rsid w:val="007A0CEB"/>
    <w:rsid w:val="007B05D2"/>
    <w:rsid w:val="007B62F3"/>
    <w:rsid w:val="007C2423"/>
    <w:rsid w:val="007C3B09"/>
    <w:rsid w:val="007C4BBE"/>
    <w:rsid w:val="007E111B"/>
    <w:rsid w:val="007E3B07"/>
    <w:rsid w:val="007E73D7"/>
    <w:rsid w:val="007F760B"/>
    <w:rsid w:val="00802AEE"/>
    <w:rsid w:val="00803645"/>
    <w:rsid w:val="0080418E"/>
    <w:rsid w:val="00810E71"/>
    <w:rsid w:val="00815095"/>
    <w:rsid w:val="00830CAF"/>
    <w:rsid w:val="00831F92"/>
    <w:rsid w:val="00832167"/>
    <w:rsid w:val="00843C29"/>
    <w:rsid w:val="00845703"/>
    <w:rsid w:val="00861316"/>
    <w:rsid w:val="00866F66"/>
    <w:rsid w:val="00876983"/>
    <w:rsid w:val="00884D27"/>
    <w:rsid w:val="0088721E"/>
    <w:rsid w:val="008875FA"/>
    <w:rsid w:val="00895E72"/>
    <w:rsid w:val="008A0D66"/>
    <w:rsid w:val="008C2CF1"/>
    <w:rsid w:val="008C3979"/>
    <w:rsid w:val="008C56A9"/>
    <w:rsid w:val="008D4D07"/>
    <w:rsid w:val="008E388A"/>
    <w:rsid w:val="008E6AB0"/>
    <w:rsid w:val="008F058F"/>
    <w:rsid w:val="008F1670"/>
    <w:rsid w:val="008F2D05"/>
    <w:rsid w:val="00915A87"/>
    <w:rsid w:val="00915AAF"/>
    <w:rsid w:val="00916AE5"/>
    <w:rsid w:val="00927990"/>
    <w:rsid w:val="00931830"/>
    <w:rsid w:val="00932C4E"/>
    <w:rsid w:val="0095218E"/>
    <w:rsid w:val="00955679"/>
    <w:rsid w:val="00956C9E"/>
    <w:rsid w:val="00961335"/>
    <w:rsid w:val="0096213E"/>
    <w:rsid w:val="00963B0C"/>
    <w:rsid w:val="00963F4A"/>
    <w:rsid w:val="00971095"/>
    <w:rsid w:val="00973554"/>
    <w:rsid w:val="00975857"/>
    <w:rsid w:val="00975B95"/>
    <w:rsid w:val="0098378B"/>
    <w:rsid w:val="00992E05"/>
    <w:rsid w:val="009A6E0F"/>
    <w:rsid w:val="009A7C4E"/>
    <w:rsid w:val="009C2D05"/>
    <w:rsid w:val="009D2CF9"/>
    <w:rsid w:val="009D61F2"/>
    <w:rsid w:val="009D6E56"/>
    <w:rsid w:val="00A02512"/>
    <w:rsid w:val="00A06F50"/>
    <w:rsid w:val="00A073E1"/>
    <w:rsid w:val="00A07D9C"/>
    <w:rsid w:val="00A10428"/>
    <w:rsid w:val="00A13219"/>
    <w:rsid w:val="00A1565A"/>
    <w:rsid w:val="00A168DF"/>
    <w:rsid w:val="00A240A6"/>
    <w:rsid w:val="00A2707B"/>
    <w:rsid w:val="00A273B7"/>
    <w:rsid w:val="00A30B83"/>
    <w:rsid w:val="00A35126"/>
    <w:rsid w:val="00A35C6E"/>
    <w:rsid w:val="00A37A81"/>
    <w:rsid w:val="00A47090"/>
    <w:rsid w:val="00A51A3B"/>
    <w:rsid w:val="00A539B5"/>
    <w:rsid w:val="00A60720"/>
    <w:rsid w:val="00A709EC"/>
    <w:rsid w:val="00A71DA4"/>
    <w:rsid w:val="00A807E0"/>
    <w:rsid w:val="00A937D6"/>
    <w:rsid w:val="00A93AA8"/>
    <w:rsid w:val="00AA326B"/>
    <w:rsid w:val="00AA6FD6"/>
    <w:rsid w:val="00AB0AFF"/>
    <w:rsid w:val="00AB0E51"/>
    <w:rsid w:val="00AB53D0"/>
    <w:rsid w:val="00AE3AB9"/>
    <w:rsid w:val="00AE4F8E"/>
    <w:rsid w:val="00AF4625"/>
    <w:rsid w:val="00B0125F"/>
    <w:rsid w:val="00B01874"/>
    <w:rsid w:val="00B01A2C"/>
    <w:rsid w:val="00B120A0"/>
    <w:rsid w:val="00B157C7"/>
    <w:rsid w:val="00B169F7"/>
    <w:rsid w:val="00B30A2A"/>
    <w:rsid w:val="00B326C4"/>
    <w:rsid w:val="00B33DDA"/>
    <w:rsid w:val="00B34A46"/>
    <w:rsid w:val="00B50873"/>
    <w:rsid w:val="00B6364B"/>
    <w:rsid w:val="00B64B15"/>
    <w:rsid w:val="00B76352"/>
    <w:rsid w:val="00B857A1"/>
    <w:rsid w:val="00B925B3"/>
    <w:rsid w:val="00B93F4F"/>
    <w:rsid w:val="00B95400"/>
    <w:rsid w:val="00B96380"/>
    <w:rsid w:val="00BB080B"/>
    <w:rsid w:val="00BC17C4"/>
    <w:rsid w:val="00BC6A7C"/>
    <w:rsid w:val="00BC79B1"/>
    <w:rsid w:val="00BE7B61"/>
    <w:rsid w:val="00C04B66"/>
    <w:rsid w:val="00C121C3"/>
    <w:rsid w:val="00C17164"/>
    <w:rsid w:val="00C23E6B"/>
    <w:rsid w:val="00C32DC6"/>
    <w:rsid w:val="00C45205"/>
    <w:rsid w:val="00C462C7"/>
    <w:rsid w:val="00C47044"/>
    <w:rsid w:val="00C54766"/>
    <w:rsid w:val="00C60642"/>
    <w:rsid w:val="00C658DD"/>
    <w:rsid w:val="00C742E1"/>
    <w:rsid w:val="00C80546"/>
    <w:rsid w:val="00C85B98"/>
    <w:rsid w:val="00CA7894"/>
    <w:rsid w:val="00CB0F42"/>
    <w:rsid w:val="00CC1A53"/>
    <w:rsid w:val="00CC4E0D"/>
    <w:rsid w:val="00CC5DCE"/>
    <w:rsid w:val="00CC6BF9"/>
    <w:rsid w:val="00CD6E3A"/>
    <w:rsid w:val="00CD7706"/>
    <w:rsid w:val="00CE08D6"/>
    <w:rsid w:val="00CE6060"/>
    <w:rsid w:val="00CF71C1"/>
    <w:rsid w:val="00D02602"/>
    <w:rsid w:val="00D06110"/>
    <w:rsid w:val="00D12AB3"/>
    <w:rsid w:val="00D16C0D"/>
    <w:rsid w:val="00D20D90"/>
    <w:rsid w:val="00D325D2"/>
    <w:rsid w:val="00D32E41"/>
    <w:rsid w:val="00D356C1"/>
    <w:rsid w:val="00D4366F"/>
    <w:rsid w:val="00D45D21"/>
    <w:rsid w:val="00D513C9"/>
    <w:rsid w:val="00D71DC7"/>
    <w:rsid w:val="00D74B5D"/>
    <w:rsid w:val="00D76652"/>
    <w:rsid w:val="00D83F62"/>
    <w:rsid w:val="00D85504"/>
    <w:rsid w:val="00D942E5"/>
    <w:rsid w:val="00D94529"/>
    <w:rsid w:val="00D96E54"/>
    <w:rsid w:val="00DA4C00"/>
    <w:rsid w:val="00DB05BF"/>
    <w:rsid w:val="00DB1DC6"/>
    <w:rsid w:val="00DB3BC6"/>
    <w:rsid w:val="00DC4FAD"/>
    <w:rsid w:val="00DE113D"/>
    <w:rsid w:val="00DF2BDB"/>
    <w:rsid w:val="00E258CE"/>
    <w:rsid w:val="00E402CA"/>
    <w:rsid w:val="00E477AB"/>
    <w:rsid w:val="00E62766"/>
    <w:rsid w:val="00E63FBA"/>
    <w:rsid w:val="00E672A6"/>
    <w:rsid w:val="00E81A76"/>
    <w:rsid w:val="00E85EB7"/>
    <w:rsid w:val="00E922BF"/>
    <w:rsid w:val="00E9532D"/>
    <w:rsid w:val="00E957E9"/>
    <w:rsid w:val="00E97171"/>
    <w:rsid w:val="00EB001E"/>
    <w:rsid w:val="00EB0EBC"/>
    <w:rsid w:val="00EB266D"/>
    <w:rsid w:val="00EB47B9"/>
    <w:rsid w:val="00EC043C"/>
    <w:rsid w:val="00EE5096"/>
    <w:rsid w:val="00EE6D9A"/>
    <w:rsid w:val="00EF0560"/>
    <w:rsid w:val="00EF3EDA"/>
    <w:rsid w:val="00EF4DDE"/>
    <w:rsid w:val="00F20E11"/>
    <w:rsid w:val="00F22963"/>
    <w:rsid w:val="00F32515"/>
    <w:rsid w:val="00F32B31"/>
    <w:rsid w:val="00F4280A"/>
    <w:rsid w:val="00F459E5"/>
    <w:rsid w:val="00F52684"/>
    <w:rsid w:val="00F56A5D"/>
    <w:rsid w:val="00F5718C"/>
    <w:rsid w:val="00F727A4"/>
    <w:rsid w:val="00F74FD4"/>
    <w:rsid w:val="00F75A36"/>
    <w:rsid w:val="00F821A3"/>
    <w:rsid w:val="00FA1B25"/>
    <w:rsid w:val="00FA2B2B"/>
    <w:rsid w:val="00FA4DB9"/>
    <w:rsid w:val="00FC54A0"/>
    <w:rsid w:val="00FD3539"/>
    <w:rsid w:val="00FD410F"/>
    <w:rsid w:val="00FD5320"/>
    <w:rsid w:val="00FD5863"/>
    <w:rsid w:val="00FD5F21"/>
    <w:rsid w:val="00FE25CB"/>
    <w:rsid w:val="00FE4291"/>
    <w:rsid w:val="00FE685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8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58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5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658C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1658C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65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658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3D5E"/>
    <w:pPr>
      <w:ind w:left="720"/>
      <w:contextualSpacing/>
    </w:pPr>
  </w:style>
  <w:style w:type="paragraph" w:customStyle="1" w:styleId="ConsPlusCell">
    <w:name w:val="ConsPlusCell"/>
    <w:rsid w:val="00E9717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rsid w:val="00B12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B120A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16723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167237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571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F5718C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C85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uiPriority w:val="22"/>
    <w:qFormat/>
    <w:rsid w:val="00714334"/>
    <w:rPr>
      <w:b/>
    </w:rPr>
  </w:style>
  <w:style w:type="paragraph" w:customStyle="1" w:styleId="ConsPlusNormal">
    <w:name w:val="ConsPlusNormal"/>
    <w:link w:val="ConsPlusNormal0"/>
    <w:rsid w:val="00205161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  <w:lang w:eastAsia="en-US"/>
    </w:rPr>
  </w:style>
  <w:style w:type="paragraph" w:styleId="ab">
    <w:name w:val="Subtitle"/>
    <w:basedOn w:val="a"/>
    <w:link w:val="ac"/>
    <w:qFormat/>
    <w:locked/>
    <w:rsid w:val="00A807E0"/>
    <w:pPr>
      <w:jc w:val="center"/>
    </w:pPr>
    <w:rPr>
      <w:rFonts w:eastAsia="Times New Roman"/>
      <w:sz w:val="36"/>
    </w:rPr>
  </w:style>
  <w:style w:type="character" w:customStyle="1" w:styleId="ac">
    <w:name w:val="Подзаголовок Знак"/>
    <w:link w:val="ab"/>
    <w:rsid w:val="00A807E0"/>
    <w:rPr>
      <w:rFonts w:ascii="Times New Roman" w:eastAsia="Times New Roman" w:hAnsi="Times New Roman"/>
      <w:sz w:val="36"/>
      <w:szCs w:val="24"/>
    </w:rPr>
  </w:style>
  <w:style w:type="paragraph" w:styleId="ad">
    <w:name w:val="List Paragraph"/>
    <w:basedOn w:val="a"/>
    <w:uiPriority w:val="34"/>
    <w:qFormat/>
    <w:rsid w:val="00E672A6"/>
    <w:pPr>
      <w:ind w:left="708"/>
    </w:pPr>
  </w:style>
  <w:style w:type="character" w:customStyle="1" w:styleId="ConsPlusNormal0">
    <w:name w:val="ConsPlusNormal Знак"/>
    <w:link w:val="ConsPlusNormal"/>
    <w:rsid w:val="000A1E64"/>
    <w:rPr>
      <w:rFonts w:ascii="Times New Roman" w:eastAsia="Times New Roman" w:hAnsi="Times New Roman"/>
      <w:sz w:val="30"/>
      <w:szCs w:val="30"/>
      <w:lang w:eastAsia="en-US" w:bidi="ar-SA"/>
    </w:rPr>
  </w:style>
  <w:style w:type="paragraph" w:styleId="ae">
    <w:name w:val="No Spacing"/>
    <w:link w:val="af"/>
    <w:uiPriority w:val="99"/>
    <w:qFormat/>
    <w:rsid w:val="00C121C3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C121C3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8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58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5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658C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1658C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65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658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3D5E"/>
    <w:pPr>
      <w:ind w:left="720"/>
      <w:contextualSpacing/>
    </w:pPr>
  </w:style>
  <w:style w:type="paragraph" w:customStyle="1" w:styleId="ConsPlusCell">
    <w:name w:val="ConsPlusCell"/>
    <w:rsid w:val="00E9717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rsid w:val="00B12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B120A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16723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167237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571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F5718C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C85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uiPriority w:val="22"/>
    <w:qFormat/>
    <w:rsid w:val="00714334"/>
    <w:rPr>
      <w:b/>
    </w:rPr>
  </w:style>
  <w:style w:type="paragraph" w:customStyle="1" w:styleId="ConsPlusNormal">
    <w:name w:val="ConsPlusNormal"/>
    <w:link w:val="ConsPlusNormal0"/>
    <w:rsid w:val="00205161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  <w:lang w:eastAsia="en-US"/>
    </w:rPr>
  </w:style>
  <w:style w:type="paragraph" w:styleId="ab">
    <w:name w:val="Subtitle"/>
    <w:basedOn w:val="a"/>
    <w:link w:val="ac"/>
    <w:qFormat/>
    <w:locked/>
    <w:rsid w:val="00A807E0"/>
    <w:pPr>
      <w:jc w:val="center"/>
    </w:pPr>
    <w:rPr>
      <w:rFonts w:eastAsia="Times New Roman"/>
      <w:sz w:val="36"/>
    </w:rPr>
  </w:style>
  <w:style w:type="character" w:customStyle="1" w:styleId="ac">
    <w:name w:val="Подзаголовок Знак"/>
    <w:link w:val="ab"/>
    <w:rsid w:val="00A807E0"/>
    <w:rPr>
      <w:rFonts w:ascii="Times New Roman" w:eastAsia="Times New Roman" w:hAnsi="Times New Roman"/>
      <w:sz w:val="36"/>
      <w:szCs w:val="24"/>
    </w:rPr>
  </w:style>
  <w:style w:type="paragraph" w:styleId="ad">
    <w:name w:val="List Paragraph"/>
    <w:basedOn w:val="a"/>
    <w:uiPriority w:val="34"/>
    <w:qFormat/>
    <w:rsid w:val="00E672A6"/>
    <w:pPr>
      <w:ind w:left="708"/>
    </w:pPr>
  </w:style>
  <w:style w:type="character" w:customStyle="1" w:styleId="ConsPlusNormal0">
    <w:name w:val="ConsPlusNormal Знак"/>
    <w:link w:val="ConsPlusNormal"/>
    <w:rsid w:val="000A1E64"/>
    <w:rPr>
      <w:rFonts w:ascii="Times New Roman" w:eastAsia="Times New Roman" w:hAnsi="Times New Roman"/>
      <w:sz w:val="30"/>
      <w:szCs w:val="30"/>
      <w:lang w:eastAsia="en-US" w:bidi="ar-SA"/>
    </w:rPr>
  </w:style>
  <w:style w:type="paragraph" w:styleId="ae">
    <w:name w:val="No Spacing"/>
    <w:link w:val="af"/>
    <w:uiPriority w:val="99"/>
    <w:qFormat/>
    <w:rsid w:val="00C121C3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C121C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FC52-6F14-4634-A949-B8F07173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s.tumanova</dc:creator>
  <cp:lastModifiedBy>Анастасия Цыганова</cp:lastModifiedBy>
  <cp:revision>2</cp:revision>
  <cp:lastPrinted>2018-11-26T06:05:00Z</cp:lastPrinted>
  <dcterms:created xsi:type="dcterms:W3CDTF">2019-04-10T05:12:00Z</dcterms:created>
  <dcterms:modified xsi:type="dcterms:W3CDTF">2019-04-10T05:12:00Z</dcterms:modified>
</cp:coreProperties>
</file>